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96" w:rsidRPr="009B3417" w:rsidRDefault="00CD04BE" w:rsidP="00154996">
      <w:pPr>
        <w:pStyle w:val="Titre"/>
        <w:ind w:left="3330"/>
        <w:jc w:val="left"/>
        <w:rPr>
          <w:rFonts w:ascii="Arial" w:hAnsi="Arial" w:cs="Arial"/>
          <w:color w:val="00749D"/>
          <w:sz w:val="28"/>
          <w:szCs w:val="28"/>
        </w:rPr>
      </w:pPr>
      <w:r w:rsidRPr="009B3417">
        <w:rPr>
          <w:rFonts w:ascii="Arial" w:hAnsi="Arial" w:cs="Arial"/>
          <w:noProof/>
          <w:color w:val="00749D"/>
          <w:sz w:val="28"/>
          <w:szCs w:val="28"/>
          <w:lang w:eastAsia="fr-CA"/>
        </w:rPr>
        <w:pict>
          <v:rect id="Rectangle 4" o:spid="_x0000_s1026" style="position:absolute;left:0;text-align:left;margin-left:306.3pt;margin-top:1.65pt;width:70.5pt;height:24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BonAIAAI8FAAAOAAAAZHJzL2Uyb0RvYy54bWysVE1v2zAMvQ/YfxB0X+2kztoGdYqgRYcB&#10;RVu0HXpWZCk2IEuapMTOfv1IyXY/VuwwLAdFEh8fxWeS5xd9q8heON8YXdLZUU6J0NxUjd6W9MfT&#10;9ZdTSnxgumLKaFHSg/D0YvX503lnl2JuaqMq4QiQaL/sbEnrEOwyyzyvRcv8kbFCg1Ea17IAR7fN&#10;Ksc6YG9VNs/zr1lnXGWd4cJ7uL1KRrqK/FIKHu6k9CIQVVJ4W4iri+sG12x1zpZbx2zd8OEZ7B9e&#10;0bJGQ9CJ6ooFRnau+YOqbbgz3shwxE2bGSkbLmIOkM0sf5fNY82siLmAON5OMvn/R8tv9/eONFVJ&#10;C0o0a+ETPYBoTG+VIAXK01m/BNSjvXfDycMWc+2la/EfsiB9lPQwSSr6QDhcnp4tjhcgPAfT8aw4&#10;ni+QM3txts6Hb8K0BDcldRA8Csn2Nz4k6AjBWN6oprpulIoHt91cKkf2DL9uflKcXQ3sb2BKI1gb&#10;dEuMeJNhYimVuAsHJRCn9IOQoAg8fh5fEmtRTHEY50KHWTLVrBIp/CKH3xgdqxc9YqaREJklxJ+4&#10;B4IRmUhG7vTKAY+uIpby5Jz/7WHJefKIkY0Ok3PbaOM+IlCQ1RA54UeRkjSoUug3PUBwuzHVAUrH&#10;mdRT3vLrBj7hDfPhnjloIvjqMBjCHSxSma6kZthRUhv366N7xENtg5WSDpqypP7njjlBifquoerP&#10;ZkWBXRwPxeJkDgf32rJ5bdG79tJAZcxgBFket4gPatxKZ9pnmB9rjAompjnELikPbjxchjQsYAJx&#10;sV5HGHSuZeFGP1qO5CgwluhT/8ycHeo4QAPcmrGB2fJdOScsemqz3gUjm1jrL7oO0kPXxxoaJhSO&#10;ldfniHqZo6vfAAAA//8DAFBLAwQUAAYACAAAACEALOC6kN0AAAAIAQAADwAAAGRycy9kb3ducmV2&#10;LnhtbEyPwW7CMBBE75X6D9ZW6q04cURAIRsElbhxKUXq1cTbJDS2o9hA6Nd3e2qPoxnNvCnXk+3F&#10;lcbQeYeQzhIQ5GpvOtcgHN93L0sQIWpndO8dIdwpwLp6fCh1YfzNvdH1EBvBJS4UGqGNcSikDHVL&#10;VoeZH8ix9+lHqyPLsZFm1Dcut71USZJLqzvHC60e6LWl+utwsQiJyfb7YLxSm/vCptvd9uP8PSE+&#10;P02bFYhIU/wLwy8+o0PFTCd/cSaIHiFPVc5RhCwDwf5inrE+IczVEmRVyv8Hqh8AAAD//wMAUEsB&#10;Ai0AFAAGAAgAAAAhALaDOJL+AAAA4QEAABMAAAAAAAAAAAAAAAAAAAAAAFtDb250ZW50X1R5cGVz&#10;XS54bWxQSwECLQAUAAYACAAAACEAOP0h/9YAAACUAQAACwAAAAAAAAAAAAAAAAAvAQAAX3JlbHMv&#10;LnJlbHNQSwECLQAUAAYACAAAACEA3/yAaJwCAACPBQAADgAAAAAAAAAAAAAAAAAuAgAAZHJzL2Uy&#10;b0RvYy54bWxQSwECLQAUAAYACAAAACEALOC6kN0AAAAIAQAADwAAAAAAAAAAAAAAAAD2BAAAZHJz&#10;L2Rvd25yZXYueG1sUEsFBgAAAAAEAAQA8wAAAAAGAAAAAA==&#10;" fillcolor="#00749d" stroked="f" strokeweight="2pt">
            <v:textbox>
              <w:txbxContent>
                <w:p w:rsidR="00154996" w:rsidRPr="00E4475C" w:rsidRDefault="00154996" w:rsidP="00154996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4475C">
                    <w:rPr>
                      <w:rFonts w:ascii="Georgia" w:hAnsi="Georgia"/>
                      <w:b/>
                    </w:rPr>
                    <w:t xml:space="preserve">PV </w:t>
                  </w:r>
                  <w:r>
                    <w:rPr>
                      <w:rFonts w:ascii="Georgia" w:hAnsi="Georgia"/>
                      <w:b/>
                    </w:rPr>
                    <w:t>5</w:t>
                  </w:r>
                  <w:r w:rsidRPr="00E4475C">
                    <w:rPr>
                      <w:rFonts w:ascii="Georgia" w:hAnsi="Georgia"/>
                      <w:b/>
                    </w:rPr>
                    <w:t xml:space="preserve"> - A</w:t>
                  </w:r>
                </w:p>
              </w:txbxContent>
            </v:textbox>
          </v:rect>
        </w:pict>
      </w:r>
      <w:r w:rsidR="007026F0" w:rsidRPr="009B3417">
        <w:rPr>
          <w:rFonts w:ascii="Arial" w:hAnsi="Arial" w:cs="Arial"/>
          <w:noProof/>
          <w:color w:val="00749D"/>
          <w:sz w:val="28"/>
          <w:szCs w:val="28"/>
          <w:lang w:val="fr-FR"/>
        </w:rPr>
        <w:drawing>
          <wp:anchor distT="0" distB="0" distL="1764030" distR="114300" simplePos="0" relativeHeight="2516725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33" name="Image 33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6F0" w:rsidRPr="009B3417">
        <w:rPr>
          <w:rFonts w:ascii="Arial" w:hAnsi="Arial" w:cs="Arial"/>
          <w:color w:val="00749D"/>
          <w:sz w:val="28"/>
          <w:szCs w:val="28"/>
        </w:rPr>
        <w:t xml:space="preserve">Démarche participative de prévention </w:t>
      </w:r>
    </w:p>
    <w:p w:rsidR="007026F0" w:rsidRPr="009B3417" w:rsidRDefault="007026F0" w:rsidP="00154996">
      <w:pPr>
        <w:pStyle w:val="Titre"/>
        <w:ind w:left="3330"/>
        <w:jc w:val="left"/>
        <w:rPr>
          <w:rFonts w:ascii="Arial" w:hAnsi="Arial" w:cs="Arial"/>
          <w:color w:val="00749D"/>
          <w:sz w:val="28"/>
          <w:szCs w:val="28"/>
        </w:rPr>
      </w:pPr>
      <w:r w:rsidRPr="009B3417">
        <w:rPr>
          <w:rFonts w:ascii="Arial" w:hAnsi="Arial" w:cs="Arial"/>
          <w:color w:val="00749D"/>
          <w:sz w:val="28"/>
          <w:szCs w:val="28"/>
        </w:rPr>
        <w:t xml:space="preserve">primaire </w:t>
      </w:r>
      <w:r w:rsidR="009B3417">
        <w:rPr>
          <w:rFonts w:ascii="Arial" w:hAnsi="Arial" w:cs="Arial"/>
          <w:color w:val="00749D"/>
          <w:sz w:val="28"/>
          <w:szCs w:val="28"/>
        </w:rPr>
        <w:t>de</w:t>
      </w:r>
      <w:r w:rsidRPr="009B3417">
        <w:rPr>
          <w:rFonts w:ascii="Arial" w:hAnsi="Arial" w:cs="Arial"/>
          <w:color w:val="00749D"/>
          <w:sz w:val="28"/>
          <w:szCs w:val="28"/>
        </w:rPr>
        <w:t xml:space="preserve"> la violence en milieu de travail</w:t>
      </w:r>
    </w:p>
    <w:p w:rsidR="00154996" w:rsidRPr="009B3417" w:rsidRDefault="007026F0" w:rsidP="00154996">
      <w:pPr>
        <w:pStyle w:val="Sous-titre"/>
        <w:ind w:left="3326"/>
        <w:jc w:val="left"/>
        <w:outlineLvl w:val="1"/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</w:pPr>
      <w:r w:rsidRPr="009B3417"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  <w:t xml:space="preserve">Consultation relative aux changements </w:t>
      </w:r>
    </w:p>
    <w:p w:rsidR="007026F0" w:rsidRPr="009B3417" w:rsidRDefault="005E4773" w:rsidP="00154996">
      <w:pPr>
        <w:pStyle w:val="Sous-titre"/>
        <w:ind w:left="3326"/>
        <w:jc w:val="left"/>
        <w:outlineLvl w:val="1"/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</w:pPr>
      <w:r w:rsidRPr="009B3417"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  <w:t>implantés</w:t>
      </w:r>
      <w:r w:rsidR="00154996" w:rsidRPr="009B3417"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  <w:t xml:space="preserve"> (informateurs clés)</w:t>
      </w:r>
    </w:p>
    <w:p w:rsidR="006032FF" w:rsidRPr="009B3417" w:rsidRDefault="006032FF" w:rsidP="001A2E38">
      <w:pPr>
        <w:rPr>
          <w:rFonts w:ascii="Arial" w:hAnsi="Arial" w:cs="Arial"/>
          <w:lang w:val="fr-FR"/>
        </w:rPr>
      </w:pPr>
    </w:p>
    <w:p w:rsidR="00924AEA" w:rsidRPr="009B3417" w:rsidRDefault="00924AEA" w:rsidP="008973E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0FB4" w:rsidRPr="009B3417" w:rsidRDefault="00C90FB4" w:rsidP="007026F0">
      <w:pPr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b/>
          <w:sz w:val="22"/>
          <w:szCs w:val="22"/>
        </w:rPr>
        <w:t>Dans le cadre de la démarche participative de prévention primaire sur la violence en milieu de travail, entamée le</w:t>
      </w:r>
      <w:r w:rsidR="007129AC" w:rsidRPr="009B341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859584493"/>
          <w:placeholder>
            <w:docPart w:val="F931ED03C4514F86808CBEA06E58882A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7129AC" w:rsidRPr="009B3417">
            <w:rPr>
              <w:rStyle w:val="Textedelespacerserv"/>
              <w:rFonts w:ascii="Arial" w:hAnsi="Arial" w:cs="Arial"/>
              <w:sz w:val="22"/>
              <w:szCs w:val="22"/>
            </w:rPr>
            <w:t>date de démarrage de la démarche</w:t>
          </w:r>
        </w:sdtContent>
      </w:sdt>
      <w:r w:rsidRPr="009B3417">
        <w:rPr>
          <w:rFonts w:ascii="Arial" w:hAnsi="Arial" w:cs="Arial"/>
          <w:b/>
          <w:sz w:val="22"/>
          <w:szCs w:val="22"/>
        </w:rPr>
        <w:t>, l</w:t>
      </w:r>
      <w:r w:rsidR="00C81762" w:rsidRPr="009B3417">
        <w:rPr>
          <w:rFonts w:ascii="Arial" w:hAnsi="Arial" w:cs="Arial"/>
          <w:b/>
          <w:sz w:val="22"/>
          <w:szCs w:val="22"/>
        </w:rPr>
        <w:t>e</w:t>
      </w:r>
      <w:r w:rsidR="007129AC" w:rsidRPr="009B341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8235927"/>
          <w:placeholder>
            <w:docPart w:val="47521CCEC4014E2281786EBFDFED857C"/>
          </w:placeholder>
          <w:showingPlcHdr/>
        </w:sdtPr>
        <w:sdtContent>
          <w:r w:rsidR="007129AC" w:rsidRPr="009B3417">
            <w:rPr>
              <w:rStyle w:val="Textedelespacerserv"/>
              <w:rFonts w:ascii="Arial" w:hAnsi="Arial" w:cs="Arial"/>
              <w:sz w:val="22"/>
              <w:szCs w:val="22"/>
            </w:rPr>
            <w:t>nom de l’établissement</w:t>
          </w:r>
        </w:sdtContent>
      </w:sdt>
      <w:r w:rsidR="007129AC" w:rsidRPr="009B3417">
        <w:rPr>
          <w:rFonts w:ascii="Arial" w:hAnsi="Arial" w:cs="Arial"/>
          <w:b/>
          <w:sz w:val="22"/>
          <w:szCs w:val="22"/>
        </w:rPr>
        <w:t xml:space="preserve"> </w:t>
      </w:r>
      <w:r w:rsidRPr="009B3417">
        <w:rPr>
          <w:rFonts w:ascii="Arial" w:hAnsi="Arial" w:cs="Arial"/>
          <w:b/>
          <w:sz w:val="22"/>
          <w:szCs w:val="22"/>
        </w:rPr>
        <w:t xml:space="preserve">souhaite vous consulter sur </w:t>
      </w:r>
      <w:r w:rsidR="004664D4" w:rsidRPr="009B3417">
        <w:rPr>
          <w:rFonts w:ascii="Arial" w:hAnsi="Arial" w:cs="Arial"/>
          <w:b/>
          <w:sz w:val="22"/>
          <w:szCs w:val="22"/>
        </w:rPr>
        <w:t xml:space="preserve">les changements qui ont eu lieu </w:t>
      </w:r>
      <w:r w:rsidR="002F77B5" w:rsidRPr="009B3417">
        <w:rPr>
          <w:rFonts w:ascii="Arial" w:hAnsi="Arial" w:cs="Arial"/>
          <w:b/>
          <w:sz w:val="22"/>
          <w:szCs w:val="22"/>
        </w:rPr>
        <w:t>à la suite de</w:t>
      </w:r>
      <w:r w:rsidR="004664D4" w:rsidRPr="009B3417">
        <w:rPr>
          <w:rFonts w:ascii="Arial" w:hAnsi="Arial" w:cs="Arial"/>
          <w:b/>
          <w:sz w:val="22"/>
          <w:szCs w:val="22"/>
        </w:rPr>
        <w:t xml:space="preserve"> l’implantation des mesures </w:t>
      </w:r>
      <w:r w:rsidR="00CB5703" w:rsidRPr="009B3417">
        <w:rPr>
          <w:rFonts w:ascii="Arial" w:hAnsi="Arial" w:cs="Arial"/>
          <w:b/>
          <w:sz w:val="22"/>
          <w:szCs w:val="22"/>
        </w:rPr>
        <w:t>prévues au</w:t>
      </w:r>
      <w:r w:rsidR="004664D4" w:rsidRPr="009B3417">
        <w:rPr>
          <w:rFonts w:ascii="Arial" w:hAnsi="Arial" w:cs="Arial"/>
          <w:b/>
          <w:sz w:val="22"/>
          <w:szCs w:val="22"/>
        </w:rPr>
        <w:t xml:space="preserve"> plan d’action.</w:t>
      </w:r>
    </w:p>
    <w:p w:rsidR="004664D4" w:rsidRPr="009B3417" w:rsidRDefault="004664D4" w:rsidP="008973E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46A6A" w:rsidRPr="009B3417" w:rsidRDefault="001B5B48" w:rsidP="008973E5">
      <w:pPr>
        <w:rPr>
          <w:rFonts w:ascii="Arial" w:hAnsi="Arial" w:cs="Arial"/>
          <w:b/>
          <w:sz w:val="22"/>
          <w:szCs w:val="22"/>
        </w:rPr>
      </w:pPr>
      <w:r w:rsidRPr="009B3417">
        <w:rPr>
          <w:rFonts w:ascii="Arial" w:hAnsi="Arial" w:cs="Arial"/>
          <w:b/>
          <w:sz w:val="22"/>
          <w:szCs w:val="22"/>
        </w:rPr>
        <w:t>Objectif</w:t>
      </w:r>
      <w:r w:rsidR="00746A6A" w:rsidRPr="009B3417">
        <w:rPr>
          <w:rFonts w:ascii="Arial" w:hAnsi="Arial" w:cs="Arial"/>
          <w:b/>
          <w:sz w:val="22"/>
          <w:szCs w:val="22"/>
        </w:rPr>
        <w:t> :</w:t>
      </w:r>
      <w:r w:rsidRPr="009B3417">
        <w:rPr>
          <w:rFonts w:ascii="Arial" w:hAnsi="Arial" w:cs="Arial"/>
          <w:b/>
          <w:sz w:val="22"/>
          <w:szCs w:val="22"/>
        </w:rPr>
        <w:t> </w:t>
      </w:r>
      <w:sdt>
        <w:sdtPr>
          <w:rPr>
            <w:rFonts w:ascii="Arial" w:hAnsi="Arial" w:cs="Arial"/>
            <w:b/>
            <w:sz w:val="22"/>
            <w:szCs w:val="22"/>
          </w:rPr>
          <w:id w:val="1122656236"/>
          <w:placeholder>
            <w:docPart w:val="072929350BD54D2D91AF0913C69D6D4A"/>
          </w:placeholder>
          <w:showingPlcHdr/>
        </w:sdtPr>
        <w:sdtContent>
          <w:r w:rsidR="00746A6A" w:rsidRPr="009B3417">
            <w:rPr>
              <w:rStyle w:val="Textedelespacerserv"/>
              <w:rFonts w:ascii="Arial" w:hAnsi="Arial" w:cs="Arial"/>
              <w:sz w:val="22"/>
              <w:szCs w:val="22"/>
            </w:rPr>
            <w:t>rappel de la cible d’action</w:t>
          </w:r>
        </w:sdtContent>
      </w:sdt>
      <w:r w:rsidR="00746A6A" w:rsidRPr="009B3417">
        <w:rPr>
          <w:rFonts w:ascii="Arial" w:hAnsi="Arial" w:cs="Arial"/>
          <w:b/>
          <w:sz w:val="22"/>
          <w:szCs w:val="22"/>
        </w:rPr>
        <w:t xml:space="preserve"> </w:t>
      </w:r>
    </w:p>
    <w:p w:rsidR="00746A6A" w:rsidRPr="009B3417" w:rsidRDefault="00746A6A" w:rsidP="008973E5">
      <w:pPr>
        <w:rPr>
          <w:rFonts w:ascii="Arial" w:hAnsi="Arial" w:cs="Arial"/>
          <w:b/>
          <w:sz w:val="22"/>
          <w:szCs w:val="22"/>
        </w:rPr>
      </w:pPr>
    </w:p>
    <w:p w:rsidR="008973E5" w:rsidRPr="009B3417" w:rsidRDefault="008973E5" w:rsidP="008973E5">
      <w:pPr>
        <w:rPr>
          <w:rFonts w:ascii="Arial" w:hAnsi="Arial" w:cs="Arial"/>
          <w:b/>
          <w:sz w:val="22"/>
          <w:szCs w:val="22"/>
        </w:rPr>
      </w:pPr>
      <w:r w:rsidRPr="009B3417">
        <w:rPr>
          <w:rFonts w:ascii="Arial" w:hAnsi="Arial" w:cs="Arial"/>
          <w:b/>
          <w:sz w:val="22"/>
          <w:szCs w:val="22"/>
        </w:rPr>
        <w:t xml:space="preserve">Rappel des </w:t>
      </w:r>
      <w:r w:rsidR="000B7C40" w:rsidRPr="009B3417">
        <w:rPr>
          <w:rFonts w:ascii="Arial" w:hAnsi="Arial" w:cs="Arial"/>
          <w:b/>
          <w:sz w:val="22"/>
          <w:szCs w:val="22"/>
        </w:rPr>
        <w:t>mesures </w:t>
      </w:r>
      <w:r w:rsidRPr="009B3417">
        <w:rPr>
          <w:rFonts w:ascii="Arial" w:hAnsi="Arial" w:cs="Arial"/>
          <w:b/>
          <w:sz w:val="22"/>
          <w:szCs w:val="22"/>
        </w:rPr>
        <w:t>:</w:t>
      </w:r>
    </w:p>
    <w:p w:rsidR="00746A6A" w:rsidRPr="009B3417" w:rsidRDefault="00CD04BE" w:rsidP="00746A6A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22107622"/>
          <w:placeholder>
            <w:docPart w:val="3FFF668B91FF42A3AA328F5483251AA0"/>
          </w:placeholder>
          <w:showingPlcHdr/>
        </w:sdtPr>
        <w:sdtContent>
          <w:r w:rsidR="00746A6A" w:rsidRPr="009B3417">
            <w:rPr>
              <w:rStyle w:val="Textedelespacerserv"/>
              <w:rFonts w:ascii="Arial" w:hAnsi="Arial" w:cs="Arial"/>
              <w:sz w:val="22"/>
              <w:szCs w:val="22"/>
            </w:rPr>
            <w:t>rappeler ici les mesures retenues pour la cible d’action</w:t>
          </w:r>
        </w:sdtContent>
      </w:sdt>
      <w:r w:rsidR="00746A6A" w:rsidRPr="009B3417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746A6A" w:rsidRPr="009B3417" w:rsidRDefault="00CD04BE" w:rsidP="00746A6A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940024772"/>
          <w:placeholder>
            <w:docPart w:val="7F91F3205E6F476090F1B41A1E7877A6"/>
          </w:placeholder>
          <w:showingPlcHdr/>
        </w:sdtPr>
        <w:sdtContent>
          <w:r w:rsidR="00746A6A" w:rsidRPr="009B3417">
            <w:rPr>
              <w:rStyle w:val="Textedelespacerserv"/>
              <w:rFonts w:ascii="Arial" w:hAnsi="Arial" w:cs="Arial"/>
              <w:sz w:val="22"/>
              <w:szCs w:val="22"/>
            </w:rPr>
            <w:t>rappeler ici les mesures retenues pour la cible d’action</w:t>
          </w:r>
        </w:sdtContent>
      </w:sdt>
      <w:r w:rsidR="00746A6A" w:rsidRPr="009B3417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746A6A" w:rsidRPr="009B3417" w:rsidRDefault="00CD04BE" w:rsidP="00746A6A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58013581"/>
          <w:placeholder>
            <w:docPart w:val="BE49A2F434AC4F7AA582C628563E8C44"/>
          </w:placeholder>
          <w:showingPlcHdr/>
        </w:sdtPr>
        <w:sdtContent>
          <w:r w:rsidR="00746A6A" w:rsidRPr="009B3417">
            <w:rPr>
              <w:rStyle w:val="Textedelespacerserv"/>
              <w:rFonts w:ascii="Arial" w:hAnsi="Arial" w:cs="Arial"/>
              <w:sz w:val="22"/>
              <w:szCs w:val="22"/>
            </w:rPr>
            <w:t>rappeler ici les mesures retenues pour la cible d’action</w:t>
          </w:r>
        </w:sdtContent>
      </w:sdt>
      <w:r w:rsidR="00746A6A" w:rsidRPr="009B3417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154996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9B3417">
        <w:rPr>
          <w:rFonts w:ascii="Arial" w:hAnsi="Arial" w:cs="Arial"/>
          <w:color w:val="000000" w:themeColor="text1"/>
          <w:sz w:val="22"/>
          <w:szCs w:val="22"/>
        </w:rPr>
        <w:t>(IMAGE À AJOUTER)</w:t>
      </w: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sdt>
      <w:sdtPr>
        <w:rPr>
          <w:rFonts w:ascii="Arial" w:hAnsi="Arial" w:cs="Arial"/>
          <w:color w:val="808080"/>
          <w:sz w:val="22"/>
          <w:szCs w:val="22"/>
        </w:rPr>
        <w:id w:val="-1744871802"/>
        <w:picture/>
      </w:sdtPr>
      <w:sdtContent>
        <w:p w:rsidR="00682C10" w:rsidRPr="009B3417" w:rsidRDefault="00154996" w:rsidP="00682C10">
          <w:pPr>
            <w:autoSpaceDE w:val="0"/>
            <w:autoSpaceDN w:val="0"/>
            <w:adjustRightInd w:val="0"/>
            <w:spacing w:line="240" w:lineRule="atLeast"/>
            <w:rPr>
              <w:rFonts w:ascii="Arial" w:hAnsi="Arial" w:cs="Arial"/>
              <w:color w:val="808080"/>
              <w:sz w:val="22"/>
              <w:szCs w:val="22"/>
            </w:rPr>
          </w:pPr>
          <w:r w:rsidRPr="009B3417">
            <w:rPr>
              <w:rFonts w:ascii="Arial" w:hAnsi="Arial" w:cs="Arial"/>
              <w:noProof/>
              <w:color w:val="808080"/>
              <w:sz w:val="22"/>
              <w:szCs w:val="22"/>
              <w:lang w:val="fr-FR"/>
            </w:rPr>
            <w:drawing>
              <wp:inline distT="0" distB="0" distL="0" distR="0">
                <wp:extent cx="1910715" cy="1910715"/>
                <wp:effectExtent l="0" t="0" r="0" b="0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</w:pPr>
    </w:p>
    <w:p w:rsidR="00682C10" w:rsidRPr="009B3417" w:rsidRDefault="00682C10" w:rsidP="00682C1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808080"/>
          <w:sz w:val="22"/>
          <w:szCs w:val="22"/>
        </w:rPr>
        <w:sectPr w:rsidR="00682C10" w:rsidRPr="009B3417" w:rsidSect="000A35D0">
          <w:pgSz w:w="12240" w:h="15840" w:code="1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0627BC" w:rsidRPr="009B3417" w:rsidRDefault="000627BC" w:rsidP="00A111F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="216" w:tblpY="1105"/>
        <w:tblW w:w="13608" w:type="dxa"/>
        <w:tblLook w:val="04A0"/>
      </w:tblPr>
      <w:tblGrid>
        <w:gridCol w:w="4158"/>
        <w:gridCol w:w="9450"/>
      </w:tblGrid>
      <w:tr w:rsidR="00C2770F" w:rsidRPr="009B3417" w:rsidTr="0077089B">
        <w:trPr>
          <w:trHeight w:val="422"/>
        </w:trPr>
        <w:tc>
          <w:tcPr>
            <w:tcW w:w="13608" w:type="dxa"/>
            <w:gridSpan w:val="2"/>
            <w:shd w:val="clear" w:color="auto" w:fill="D9D9D9"/>
            <w:vAlign w:val="center"/>
          </w:tcPr>
          <w:p w:rsidR="00C2770F" w:rsidRPr="009B3417" w:rsidRDefault="00C2770F" w:rsidP="00C2770F">
            <w:pPr>
              <w:pStyle w:val="Corpsdetexte3"/>
              <w:spacing w:after="0"/>
              <w:rPr>
                <w:rFonts w:ascii="Arial" w:hAnsi="Arial" w:cs="Arial"/>
                <w:bCs/>
                <w:i/>
                <w:caps/>
                <w:color w:val="CD6A0F"/>
                <w:sz w:val="22"/>
                <w:szCs w:val="22"/>
              </w:rPr>
            </w:pPr>
            <w:r w:rsidRPr="009B341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9B3417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>IDENTIFICATION DES Changements dans l’organisation du travail</w:t>
            </w:r>
          </w:p>
        </w:tc>
      </w:tr>
      <w:tr w:rsidR="00C2770F" w:rsidRPr="009B3417" w:rsidTr="00682C10">
        <w:trPr>
          <w:trHeight w:val="2099"/>
        </w:trPr>
        <w:tc>
          <w:tcPr>
            <w:tcW w:w="4158" w:type="dxa"/>
            <w:vMerge w:val="restart"/>
            <w:shd w:val="clear" w:color="auto" w:fill="auto"/>
          </w:tcPr>
          <w:p w:rsidR="00C2770F" w:rsidRPr="009B3417" w:rsidRDefault="00C2770F" w:rsidP="00C2770F">
            <w:pPr>
              <w:pStyle w:val="Paragraphedeliste"/>
              <w:numPr>
                <w:ilvl w:val="0"/>
                <w:numId w:val="20"/>
              </w:numPr>
              <w:spacing w:before="120"/>
              <w:ind w:left="360" w:right="85"/>
              <w:rPr>
                <w:rFonts w:ascii="Arial" w:hAnsi="Arial" w:cs="Arial"/>
                <w:b/>
                <w:bCs/>
              </w:rPr>
            </w:pPr>
            <w:r w:rsidRPr="009B3417">
              <w:rPr>
                <w:rFonts w:ascii="Arial" w:hAnsi="Arial" w:cs="Arial"/>
                <w:b/>
                <w:bCs/>
              </w:rPr>
              <w:t>Quels sont les changements</w:t>
            </w:r>
            <w:r w:rsidRPr="009B3417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9B3417">
              <w:rPr>
                <w:rFonts w:ascii="Arial" w:hAnsi="Arial" w:cs="Arial"/>
                <w:b/>
                <w:bCs/>
              </w:rPr>
              <w:t xml:space="preserve">qui ont </w:t>
            </w:r>
            <w:r w:rsidR="005E4773" w:rsidRPr="009B3417">
              <w:rPr>
                <w:rFonts w:ascii="Arial" w:hAnsi="Arial" w:cs="Arial"/>
                <w:b/>
                <w:bCs/>
              </w:rPr>
              <w:t>été implantés</w:t>
            </w:r>
            <w:r w:rsidRPr="009B3417">
              <w:rPr>
                <w:rFonts w:ascii="Arial" w:hAnsi="Arial" w:cs="Arial"/>
                <w:b/>
                <w:bCs/>
              </w:rPr>
              <w:t xml:space="preserve"> dans votre </w:t>
            </w:r>
            <w:r w:rsidRPr="009B3417">
              <w:rPr>
                <w:rFonts w:ascii="Arial" w:hAnsi="Arial" w:cs="Arial"/>
                <w:b/>
                <w:bCs/>
                <w:color w:val="0070C0"/>
              </w:rPr>
              <w:t xml:space="preserve">équipe/secteur/direction </w:t>
            </w:r>
            <w:r w:rsidRPr="009B3417">
              <w:rPr>
                <w:rFonts w:ascii="Arial" w:hAnsi="Arial" w:cs="Arial"/>
                <w:b/>
                <w:bCs/>
              </w:rPr>
              <w:t>depuis</w:t>
            </w:r>
            <w:r w:rsidR="002F77B5" w:rsidRPr="009B341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2F77B5" w:rsidRPr="009B3417">
              <w:rPr>
                <w:rFonts w:ascii="Arial" w:hAnsi="Arial" w:cs="Arial"/>
                <w:b/>
                <w:bCs/>
              </w:rPr>
              <w:t>le</w:t>
            </w:r>
            <w:r w:rsidRPr="009B341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936184117"/>
                <w:placeholder>
                  <w:docPart w:val="D51A7F5C5B9A41BBA900901177DBA30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682C10" w:rsidRPr="009B3417">
                  <w:rPr>
                    <w:rStyle w:val="Textedelespacerserv"/>
                    <w:rFonts w:ascii="Arial" w:hAnsi="Arial" w:cs="Arial"/>
                  </w:rPr>
                  <w:t>date</w:t>
                </w:r>
                <w:proofErr w:type="gramEnd"/>
                <w:r w:rsidR="00682C10" w:rsidRPr="009B3417">
                  <w:rPr>
                    <w:rStyle w:val="Textedelespacerserv"/>
                    <w:rFonts w:ascii="Arial" w:hAnsi="Arial" w:cs="Arial"/>
                  </w:rPr>
                  <w:t xml:space="preserve"> de début d’implantation des mesures </w:t>
                </w:r>
              </w:sdtContent>
            </w:sdt>
            <w:r w:rsidRPr="009B3417">
              <w:rPr>
                <w:rFonts w:ascii="Arial" w:hAnsi="Arial" w:cs="Arial"/>
                <w:b/>
                <w:bCs/>
              </w:rPr>
              <w:t>?</w:t>
            </w:r>
          </w:p>
          <w:p w:rsidR="00C2770F" w:rsidRPr="009B3417" w:rsidRDefault="00C2770F" w:rsidP="00C27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</w:tcPr>
          <w:p w:rsidR="00C2770F" w:rsidRPr="009B3417" w:rsidRDefault="00C2770F" w:rsidP="00C2770F">
            <w:pPr>
              <w:spacing w:before="120" w:line="276" w:lineRule="auto"/>
              <w:ind w:right="8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3417">
              <w:rPr>
                <w:rFonts w:ascii="Arial" w:hAnsi="Arial" w:cs="Arial"/>
                <w:bCs/>
                <w:sz w:val="22"/>
                <w:szCs w:val="22"/>
              </w:rPr>
              <w:t xml:space="preserve">Nous vous invitons ici à dresser un inventaire de ces changements. Pour vous inspirer, voici des exemples de changements qui ont pu être </w:t>
            </w:r>
            <w:r w:rsidR="007F4DCC" w:rsidRPr="009B3417">
              <w:rPr>
                <w:rFonts w:ascii="Arial" w:hAnsi="Arial" w:cs="Arial"/>
                <w:bCs/>
                <w:sz w:val="22"/>
                <w:szCs w:val="22"/>
              </w:rPr>
              <w:t>implantés</w:t>
            </w:r>
            <w:r w:rsidRPr="009B3417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:rsidR="00CB4E90" w:rsidRPr="009B3417" w:rsidRDefault="00CD04BE" w:rsidP="0077089B">
            <w:pPr>
              <w:tabs>
                <w:tab w:val="left" w:pos="1080"/>
                <w:tab w:val="left" w:pos="1560"/>
              </w:tabs>
              <w:rPr>
                <w:rFonts w:ascii="Arial" w:hAnsi="Arial" w:cs="Arial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17435698"/>
                <w:placeholder>
                  <w:docPart w:val="4DB010DA9BAE4907BA1DD9A9E1226C37"/>
                </w:placeholder>
                <w:showingPlcHdr/>
              </w:sdtPr>
              <w:sdtContent>
                <w:r w:rsidR="00682C10" w:rsidRPr="009B34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ici les exemples retenus; au besoin, voir annexe à la fin du document</w:t>
                </w:r>
              </w:sdtContent>
            </w:sdt>
            <w:r w:rsidR="00682C10" w:rsidRPr="009B3417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C2770F" w:rsidRPr="009B3417" w:rsidRDefault="00CD04BE" w:rsidP="0077089B">
            <w:pPr>
              <w:tabs>
                <w:tab w:val="left" w:pos="1080"/>
                <w:tab w:val="left" w:pos="1560"/>
              </w:tabs>
              <w:rPr>
                <w:rFonts w:ascii="Arial" w:hAnsi="Arial" w:cs="Arial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22534051"/>
                <w:placeholder>
                  <w:docPart w:val="2773F0495787403FB71480B6C3B67D61"/>
                </w:placeholder>
                <w:showingPlcHdr/>
              </w:sdtPr>
              <w:sdtContent>
                <w:r w:rsidR="00682C10" w:rsidRPr="009B34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ici les exemples retenus; au besoin, voir annexe à la fin du document</w:t>
                </w:r>
              </w:sdtContent>
            </w:sdt>
          </w:p>
          <w:p w:rsidR="00C2770F" w:rsidRPr="009B3417" w:rsidRDefault="00CD04BE" w:rsidP="00C27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098525935"/>
                <w:showingPlcHdr/>
              </w:sdtPr>
              <w:sdtContent>
                <w:r w:rsidR="00682C10" w:rsidRPr="009B34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ici les exemples retenus; au besoin, voir annexe à la fin du document</w:t>
                </w:r>
              </w:sdtContent>
            </w:sdt>
            <w:r w:rsidR="00682C10" w:rsidRPr="009B341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2770F" w:rsidRPr="009B3417" w:rsidTr="0077089B">
        <w:trPr>
          <w:trHeight w:val="1988"/>
        </w:trPr>
        <w:tc>
          <w:tcPr>
            <w:tcW w:w="4158" w:type="dxa"/>
            <w:vMerge/>
            <w:shd w:val="clear" w:color="auto" w:fill="auto"/>
          </w:tcPr>
          <w:p w:rsidR="00C2770F" w:rsidRPr="009B3417" w:rsidRDefault="00C2770F" w:rsidP="00C2770F">
            <w:pPr>
              <w:spacing w:before="120" w:line="276" w:lineRule="auto"/>
              <w:ind w:left="284" w:right="85" w:hanging="284"/>
              <w:jc w:val="both"/>
              <w:rPr>
                <w:rFonts w:ascii="Arial" w:hAnsi="Arial" w:cs="Arial"/>
                <w:noProof/>
                <w:sz w:val="22"/>
                <w:szCs w:val="22"/>
                <w:lang w:eastAsia="fr-CA"/>
              </w:rPr>
            </w:pPr>
          </w:p>
        </w:tc>
        <w:tc>
          <w:tcPr>
            <w:tcW w:w="9450" w:type="dxa"/>
            <w:shd w:val="clear" w:color="auto" w:fill="F2F2F2"/>
          </w:tcPr>
          <w:p w:rsidR="00C2770F" w:rsidRPr="009B3417" w:rsidRDefault="00C2770F" w:rsidP="0077089B">
            <w:pPr>
              <w:rPr>
                <w:rFonts w:ascii="Arial" w:hAnsi="Arial" w:cs="Arial"/>
                <w:sz w:val="22"/>
                <w:szCs w:val="22"/>
              </w:rPr>
            </w:pPr>
            <w:r w:rsidRPr="009B3417">
              <w:rPr>
                <w:rFonts w:ascii="Arial" w:hAnsi="Arial" w:cs="Arial"/>
                <w:sz w:val="22"/>
                <w:szCs w:val="22"/>
              </w:rPr>
              <w:t xml:space="preserve">Description des changements : </w:t>
            </w:r>
          </w:p>
          <w:p w:rsidR="00C2770F" w:rsidRPr="009B3417" w:rsidRDefault="00C2770F" w:rsidP="0077089B">
            <w:pPr>
              <w:tabs>
                <w:tab w:val="left" w:pos="1080"/>
                <w:tab w:val="left" w:pos="156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70F" w:rsidRPr="009B3417" w:rsidTr="0077089B">
        <w:trPr>
          <w:trHeight w:val="422"/>
        </w:trPr>
        <w:tc>
          <w:tcPr>
            <w:tcW w:w="4158" w:type="dxa"/>
            <w:vMerge/>
            <w:shd w:val="clear" w:color="auto" w:fill="auto"/>
          </w:tcPr>
          <w:p w:rsidR="00C2770F" w:rsidRPr="009B3417" w:rsidRDefault="00C2770F" w:rsidP="00C2770F">
            <w:pPr>
              <w:spacing w:before="120" w:line="276" w:lineRule="auto"/>
              <w:ind w:left="284" w:right="85" w:hanging="284"/>
              <w:jc w:val="both"/>
              <w:rPr>
                <w:rFonts w:ascii="Arial" w:hAnsi="Arial" w:cs="Arial"/>
                <w:noProof/>
                <w:sz w:val="22"/>
                <w:szCs w:val="22"/>
                <w:lang w:eastAsia="fr-CA"/>
              </w:rPr>
            </w:pPr>
          </w:p>
        </w:tc>
        <w:tc>
          <w:tcPr>
            <w:tcW w:w="9450" w:type="dxa"/>
            <w:shd w:val="clear" w:color="auto" w:fill="auto"/>
          </w:tcPr>
          <w:p w:rsidR="00C2770F" w:rsidRPr="009B3417" w:rsidRDefault="00C2770F" w:rsidP="0077089B">
            <w:pPr>
              <w:tabs>
                <w:tab w:val="left" w:pos="1080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 w:rsidRPr="009B3417">
              <w:rPr>
                <w:rFonts w:ascii="Arial" w:hAnsi="Arial" w:cs="Arial"/>
                <w:sz w:val="22"/>
                <w:szCs w:val="22"/>
              </w:rPr>
              <w:t>Aucun changement</w:t>
            </w:r>
            <w:r w:rsidR="00682C10" w:rsidRPr="009B341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4458686"/>
              </w:sdtPr>
              <w:sdtContent>
                <w:r w:rsidR="00682C10" w:rsidRPr="009B3417">
                  <w:rPr>
                    <w:rFonts w:ascii="Arial" w:eastAsia="MS Gothic" w:hAnsi="Arial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770F" w:rsidRPr="009B3417" w:rsidTr="0077089B">
        <w:trPr>
          <w:trHeight w:val="458"/>
        </w:trPr>
        <w:tc>
          <w:tcPr>
            <w:tcW w:w="13608" w:type="dxa"/>
            <w:gridSpan w:val="2"/>
            <w:shd w:val="clear" w:color="auto" w:fill="D9D9D9"/>
            <w:vAlign w:val="center"/>
          </w:tcPr>
          <w:p w:rsidR="00C2770F" w:rsidRPr="009B3417" w:rsidRDefault="00C2770F" w:rsidP="00C2770F">
            <w:pPr>
              <w:pStyle w:val="Corpsdetexte3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9B3417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>contexte d’implantation</w:t>
            </w:r>
          </w:p>
        </w:tc>
      </w:tr>
      <w:tr w:rsidR="00C2770F" w:rsidRPr="009B3417" w:rsidTr="0077089B">
        <w:trPr>
          <w:trHeight w:val="623"/>
        </w:trPr>
        <w:tc>
          <w:tcPr>
            <w:tcW w:w="4158" w:type="dxa"/>
            <w:shd w:val="clear" w:color="auto" w:fill="auto"/>
          </w:tcPr>
          <w:p w:rsidR="00C2770F" w:rsidRPr="009B3417" w:rsidRDefault="00C2770F" w:rsidP="00C2770F">
            <w:pPr>
              <w:pStyle w:val="Paragraphedeliste"/>
              <w:numPr>
                <w:ilvl w:val="0"/>
                <w:numId w:val="20"/>
              </w:numPr>
              <w:spacing w:before="120"/>
              <w:ind w:left="360" w:right="85"/>
              <w:rPr>
                <w:rFonts w:ascii="Arial" w:hAnsi="Arial" w:cs="Arial"/>
                <w:b/>
                <w:bCs/>
              </w:rPr>
            </w:pPr>
            <w:r w:rsidRPr="009B3417">
              <w:rPr>
                <w:rFonts w:ascii="Arial" w:hAnsi="Arial" w:cs="Arial"/>
                <w:b/>
                <w:bCs/>
              </w:rPr>
              <w:t>Comment s’est déroulée la mise en œuvre de ces changements? Des obstacles ont-ils été rencontrés et si oui, lesquels?</w:t>
            </w:r>
          </w:p>
        </w:tc>
        <w:tc>
          <w:tcPr>
            <w:tcW w:w="9450" w:type="dxa"/>
            <w:shd w:val="clear" w:color="auto" w:fill="auto"/>
          </w:tcPr>
          <w:p w:rsidR="00C2770F" w:rsidRPr="009B3417" w:rsidRDefault="00C2770F" w:rsidP="00C2770F">
            <w:pPr>
              <w:pStyle w:val="Corpsdetexte3"/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2770F" w:rsidRPr="009B3417" w:rsidTr="0077089B">
        <w:trPr>
          <w:trHeight w:val="440"/>
        </w:trPr>
        <w:tc>
          <w:tcPr>
            <w:tcW w:w="13608" w:type="dxa"/>
            <w:gridSpan w:val="2"/>
            <w:shd w:val="clear" w:color="auto" w:fill="D9D9D9"/>
            <w:vAlign w:val="center"/>
          </w:tcPr>
          <w:p w:rsidR="00C2770F" w:rsidRPr="009B3417" w:rsidRDefault="00C2770F" w:rsidP="00C2770F">
            <w:pPr>
              <w:pStyle w:val="Corpsdetexte3"/>
              <w:spacing w:after="0"/>
              <w:rPr>
                <w:rFonts w:ascii="Arial" w:hAnsi="Arial" w:cs="Arial"/>
                <w:bCs/>
                <w:i/>
                <w:caps/>
                <w:sz w:val="22"/>
                <w:szCs w:val="22"/>
              </w:rPr>
            </w:pPr>
            <w:r w:rsidRPr="009B341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9B3417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>IMPACT SUR LE PERSONNEL</w:t>
            </w:r>
          </w:p>
        </w:tc>
      </w:tr>
      <w:tr w:rsidR="00C2770F" w:rsidRPr="009B3417" w:rsidTr="0077089B">
        <w:trPr>
          <w:trHeight w:val="1650"/>
        </w:trPr>
        <w:tc>
          <w:tcPr>
            <w:tcW w:w="4158" w:type="dxa"/>
            <w:shd w:val="clear" w:color="auto" w:fill="F2F2F2"/>
          </w:tcPr>
          <w:p w:rsidR="00C2770F" w:rsidRPr="009B3417" w:rsidRDefault="00C2770F" w:rsidP="00C2770F">
            <w:pPr>
              <w:pStyle w:val="Paragraphedeliste"/>
              <w:numPr>
                <w:ilvl w:val="0"/>
                <w:numId w:val="20"/>
              </w:numPr>
              <w:spacing w:before="120"/>
              <w:ind w:left="360" w:right="85"/>
              <w:rPr>
                <w:rFonts w:ascii="Arial" w:hAnsi="Arial" w:cs="Arial"/>
                <w:b/>
                <w:bCs/>
              </w:rPr>
            </w:pPr>
            <w:r w:rsidRPr="009B3417">
              <w:rPr>
                <w:rFonts w:ascii="Arial" w:hAnsi="Arial" w:cs="Arial"/>
                <w:b/>
                <w:bCs/>
              </w:rPr>
              <w:t>Qui dans l’entreprise (groupes de travailleurs, secteurs, directions) est touché par ces changements? Cela représente combien de personnes environ?</w:t>
            </w:r>
          </w:p>
        </w:tc>
        <w:tc>
          <w:tcPr>
            <w:tcW w:w="9450" w:type="dxa"/>
            <w:shd w:val="clear" w:color="auto" w:fill="F2F2F2"/>
          </w:tcPr>
          <w:p w:rsidR="00C2770F" w:rsidRPr="009B3417" w:rsidRDefault="00C2770F" w:rsidP="0077089B">
            <w:pPr>
              <w:pStyle w:val="Retraitcorpsdetexte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70F" w:rsidRPr="009B3417" w:rsidTr="0077089B">
        <w:trPr>
          <w:trHeight w:val="1201"/>
        </w:trPr>
        <w:tc>
          <w:tcPr>
            <w:tcW w:w="4158" w:type="dxa"/>
            <w:shd w:val="clear" w:color="auto" w:fill="auto"/>
          </w:tcPr>
          <w:p w:rsidR="00C2770F" w:rsidRPr="009B3417" w:rsidRDefault="00C2770F" w:rsidP="00C2770F">
            <w:pPr>
              <w:pStyle w:val="Paragraphedeliste"/>
              <w:numPr>
                <w:ilvl w:val="0"/>
                <w:numId w:val="20"/>
              </w:numPr>
              <w:spacing w:before="120"/>
              <w:ind w:left="360" w:right="85"/>
              <w:rPr>
                <w:rFonts w:ascii="Arial" w:hAnsi="Arial" w:cs="Arial"/>
                <w:b/>
                <w:noProof/>
                <w:lang w:eastAsia="fr-CA"/>
              </w:rPr>
            </w:pPr>
            <w:r w:rsidRPr="009B3417">
              <w:rPr>
                <w:rFonts w:ascii="Arial" w:hAnsi="Arial" w:cs="Arial"/>
                <w:b/>
                <w:bCs/>
              </w:rPr>
              <w:t>À votre connaissance, comment ces changements sont perçus par les employés?</w:t>
            </w:r>
          </w:p>
        </w:tc>
        <w:tc>
          <w:tcPr>
            <w:tcW w:w="9450" w:type="dxa"/>
            <w:shd w:val="clear" w:color="auto" w:fill="auto"/>
          </w:tcPr>
          <w:p w:rsidR="00C2770F" w:rsidRPr="009B3417" w:rsidRDefault="00C2770F" w:rsidP="0077089B">
            <w:pPr>
              <w:pStyle w:val="Retraitcorpsdetexte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2C3C" w:rsidRPr="009B3417" w:rsidRDefault="007D2C3C" w:rsidP="008676E4">
      <w:pPr>
        <w:ind w:right="-115"/>
        <w:jc w:val="both"/>
        <w:rPr>
          <w:rFonts w:ascii="Arial" w:hAnsi="Arial" w:cs="Arial"/>
          <w:i/>
          <w:sz w:val="22"/>
          <w:szCs w:val="22"/>
          <w:lang w:val="fr-FR"/>
        </w:rPr>
        <w:sectPr w:rsidR="007D2C3C" w:rsidRPr="009B3417" w:rsidSect="00746A6A">
          <w:pgSz w:w="15840" w:h="12240" w:orient="landscape" w:code="1"/>
          <w:pgMar w:top="720" w:right="720" w:bottom="540" w:left="720" w:header="709" w:footer="709" w:gutter="0"/>
          <w:pgNumType w:start="1"/>
          <w:cols w:space="708"/>
          <w:docGrid w:linePitch="360"/>
        </w:sectPr>
      </w:pPr>
    </w:p>
    <w:p w:rsidR="008676E4" w:rsidRPr="009B3417" w:rsidRDefault="008676E4" w:rsidP="008676E4">
      <w:pPr>
        <w:ind w:right="-115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2E4E4F" w:rsidRPr="009B3417" w:rsidRDefault="002E4E4F" w:rsidP="008676E4">
      <w:pPr>
        <w:ind w:right="-115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2E4E4F" w:rsidRPr="009B3417" w:rsidRDefault="002E4E4F" w:rsidP="002F77B5">
      <w:pPr>
        <w:pStyle w:val="Titre"/>
        <w:ind w:left="3240"/>
        <w:jc w:val="left"/>
        <w:rPr>
          <w:rFonts w:ascii="Arial" w:hAnsi="Arial" w:cs="Arial"/>
          <w:color w:val="00749D"/>
          <w:sz w:val="28"/>
          <w:szCs w:val="28"/>
        </w:rPr>
      </w:pPr>
      <w:r w:rsidRPr="009B3417">
        <w:rPr>
          <w:rFonts w:ascii="Arial" w:hAnsi="Arial" w:cs="Arial"/>
          <w:noProof/>
          <w:color w:val="00749D"/>
          <w:sz w:val="28"/>
          <w:szCs w:val="28"/>
          <w:lang w:val="fr-FR"/>
        </w:rPr>
        <w:drawing>
          <wp:anchor distT="0" distB="0" distL="1764030" distR="114300" simplePos="0" relativeHeight="25167462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1" name="Image 1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417">
        <w:rPr>
          <w:rFonts w:ascii="Arial" w:hAnsi="Arial" w:cs="Arial"/>
          <w:color w:val="00749D"/>
          <w:sz w:val="28"/>
          <w:szCs w:val="28"/>
        </w:rPr>
        <w:t>Démarche participative de prévention primaire sur la violence en milieu de travail</w:t>
      </w:r>
    </w:p>
    <w:p w:rsidR="002E4E4F" w:rsidRPr="009B3417" w:rsidRDefault="002E4E4F" w:rsidP="002F77B5">
      <w:pPr>
        <w:pStyle w:val="Sous-titre"/>
        <w:spacing w:after="60"/>
        <w:ind w:left="3240"/>
        <w:jc w:val="both"/>
        <w:outlineLvl w:val="1"/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</w:pPr>
      <w:r w:rsidRPr="009B3417"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  <w:t xml:space="preserve">Outil d’évaluation des changements </w:t>
      </w:r>
      <w:r w:rsidR="007F4DCC" w:rsidRPr="009B3417"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  <w:t>implantés</w:t>
      </w:r>
      <w:r w:rsidRPr="009B3417">
        <w:rPr>
          <w:rFonts w:ascii="Arial" w:eastAsiaTheme="majorEastAsia" w:hAnsi="Arial" w:cs="Arial"/>
          <w:b/>
          <w:smallCaps/>
          <w:color w:val="7F7F7F" w:themeColor="text1" w:themeTint="80"/>
          <w:szCs w:val="28"/>
        </w:rPr>
        <w:t xml:space="preserve"> dans l’organisation du travail – Informateurs clés</w:t>
      </w:r>
      <w:bookmarkStart w:id="0" w:name="_GoBack"/>
      <w:bookmarkEnd w:id="0"/>
    </w:p>
    <w:p w:rsidR="002E4E4F" w:rsidRPr="009B3417" w:rsidRDefault="002E4E4F" w:rsidP="002E4E4F">
      <w:pPr>
        <w:tabs>
          <w:tab w:val="left" w:pos="2361"/>
        </w:tabs>
        <w:ind w:right="-115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2F77B5" w:rsidRPr="009B3417" w:rsidRDefault="002E4E4F" w:rsidP="002E4E4F">
      <w:pPr>
        <w:pStyle w:val="Corpsdetexte2"/>
        <w:spacing w:before="120"/>
        <w:jc w:val="center"/>
        <w:rPr>
          <w:rFonts w:ascii="Arial" w:hAnsi="Arial" w:cs="Arial"/>
          <w:color w:val="CD6A0F"/>
          <w:sz w:val="28"/>
          <w:szCs w:val="28"/>
        </w:rPr>
      </w:pPr>
      <w:r w:rsidRPr="009B3417">
        <w:rPr>
          <w:rFonts w:ascii="Arial" w:hAnsi="Arial" w:cs="Arial"/>
          <w:color w:val="CD6A0F"/>
          <w:sz w:val="28"/>
          <w:szCs w:val="28"/>
        </w:rPr>
        <w:t>Annexe </w:t>
      </w:r>
    </w:p>
    <w:p w:rsidR="002E4E4F" w:rsidRPr="009B3417" w:rsidRDefault="002E4E4F" w:rsidP="002F77B5">
      <w:pPr>
        <w:pStyle w:val="Corpsdetexte2"/>
        <w:jc w:val="center"/>
        <w:rPr>
          <w:rFonts w:ascii="Arial" w:hAnsi="Arial" w:cs="Arial"/>
          <w:color w:val="CD6A0F"/>
          <w:sz w:val="28"/>
          <w:szCs w:val="28"/>
        </w:rPr>
      </w:pPr>
      <w:r w:rsidRPr="009B3417">
        <w:rPr>
          <w:rFonts w:ascii="Arial" w:hAnsi="Arial" w:cs="Arial"/>
          <w:color w:val="CD6A0F"/>
          <w:sz w:val="28"/>
          <w:szCs w:val="28"/>
        </w:rPr>
        <w:t>Document d’accompagnement interne réservé au comité</w:t>
      </w:r>
    </w:p>
    <w:p w:rsidR="008676E4" w:rsidRPr="009B3417" w:rsidRDefault="008676E4" w:rsidP="008676E4">
      <w:pPr>
        <w:ind w:right="-115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F47E85" w:rsidRPr="009B3417" w:rsidRDefault="008676E4" w:rsidP="008676E4">
      <w:pPr>
        <w:ind w:right="-115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B3417">
        <w:rPr>
          <w:rFonts w:ascii="Arial" w:hAnsi="Arial" w:cs="Arial"/>
          <w:b/>
          <w:sz w:val="22"/>
          <w:szCs w:val="22"/>
          <w:lang w:val="fr-FR"/>
        </w:rPr>
        <w:t xml:space="preserve">Les informateurs clés consultés peuvent être invités à compléter </w:t>
      </w:r>
      <w:r w:rsidR="007E38B6" w:rsidRPr="009B3417">
        <w:rPr>
          <w:rFonts w:ascii="Arial" w:hAnsi="Arial" w:cs="Arial"/>
          <w:b/>
          <w:sz w:val="22"/>
          <w:szCs w:val="22"/>
          <w:lang w:val="fr-FR"/>
        </w:rPr>
        <w:t>l’outil d’évaluation</w:t>
      </w:r>
      <w:r w:rsidRPr="009B3417">
        <w:rPr>
          <w:rFonts w:ascii="Arial" w:hAnsi="Arial" w:cs="Arial"/>
          <w:b/>
          <w:sz w:val="22"/>
          <w:szCs w:val="22"/>
          <w:lang w:val="fr-FR"/>
        </w:rPr>
        <w:t>, ou être rencontrés en entrevue</w:t>
      </w:r>
      <w:r w:rsidR="00915DA0" w:rsidRPr="009B3417">
        <w:rPr>
          <w:rFonts w:ascii="Arial" w:hAnsi="Arial" w:cs="Arial"/>
          <w:b/>
          <w:sz w:val="22"/>
          <w:szCs w:val="22"/>
          <w:lang w:val="fr-FR"/>
        </w:rPr>
        <w:t xml:space="preserve"> (individuelle ou de groupe)</w:t>
      </w:r>
      <w:r w:rsidRPr="009B3417">
        <w:rPr>
          <w:rFonts w:ascii="Arial" w:hAnsi="Arial" w:cs="Arial"/>
          <w:b/>
          <w:sz w:val="22"/>
          <w:szCs w:val="22"/>
          <w:lang w:val="fr-FR"/>
        </w:rPr>
        <w:t xml:space="preserve"> à l’aide des questions proposées. </w:t>
      </w:r>
    </w:p>
    <w:p w:rsidR="008676E4" w:rsidRPr="009B3417" w:rsidRDefault="00F47E85" w:rsidP="008676E4">
      <w:pPr>
        <w:ind w:right="-115"/>
        <w:jc w:val="both"/>
        <w:rPr>
          <w:rFonts w:ascii="Arial" w:hAnsi="Arial" w:cs="Arial"/>
          <w:sz w:val="22"/>
          <w:szCs w:val="22"/>
          <w:lang w:val="fr-FR"/>
        </w:rPr>
      </w:pPr>
      <w:r w:rsidRPr="009B3417">
        <w:rPr>
          <w:rFonts w:ascii="Arial" w:hAnsi="Arial" w:cs="Arial"/>
          <w:sz w:val="22"/>
          <w:szCs w:val="22"/>
          <w:lang w:val="fr-FR"/>
        </w:rPr>
        <w:t>*</w:t>
      </w:r>
      <w:r w:rsidR="007E38B6" w:rsidRPr="009B3417">
        <w:rPr>
          <w:rFonts w:ascii="Arial" w:hAnsi="Arial" w:cs="Arial"/>
          <w:sz w:val="22"/>
          <w:szCs w:val="22"/>
          <w:lang w:val="fr-FR"/>
        </w:rPr>
        <w:t>L’outil d’évaluation a été conçu</w:t>
      </w:r>
      <w:r w:rsidR="0098386E" w:rsidRPr="009B3417">
        <w:rPr>
          <w:rFonts w:ascii="Arial" w:hAnsi="Arial" w:cs="Arial"/>
          <w:sz w:val="22"/>
          <w:szCs w:val="22"/>
          <w:lang w:val="fr-FR"/>
        </w:rPr>
        <w:t xml:space="preserve"> pour évaluer l’impact d’une</w:t>
      </w:r>
      <w:r w:rsidRPr="009B3417">
        <w:rPr>
          <w:rFonts w:ascii="Arial" w:hAnsi="Arial" w:cs="Arial"/>
          <w:sz w:val="22"/>
          <w:szCs w:val="22"/>
          <w:lang w:val="fr-FR"/>
        </w:rPr>
        <w:t xml:space="preserve"> </w:t>
      </w:r>
      <w:r w:rsidR="0098386E" w:rsidRPr="009B3417">
        <w:rPr>
          <w:rFonts w:ascii="Arial" w:hAnsi="Arial" w:cs="Arial"/>
          <w:sz w:val="22"/>
          <w:szCs w:val="22"/>
          <w:lang w:val="fr-FR"/>
        </w:rPr>
        <w:t xml:space="preserve">cible d’action, mais </w:t>
      </w:r>
      <w:r w:rsidR="007E38B6" w:rsidRPr="009B3417">
        <w:rPr>
          <w:rFonts w:ascii="Arial" w:hAnsi="Arial" w:cs="Arial"/>
          <w:sz w:val="22"/>
          <w:szCs w:val="22"/>
          <w:lang w:val="fr-FR"/>
        </w:rPr>
        <w:t xml:space="preserve">il peut être </w:t>
      </w:r>
      <w:r w:rsidR="002F77B5" w:rsidRPr="009B3417">
        <w:rPr>
          <w:rFonts w:ascii="Arial" w:hAnsi="Arial" w:cs="Arial"/>
          <w:sz w:val="22"/>
          <w:szCs w:val="22"/>
          <w:lang w:val="fr-FR"/>
        </w:rPr>
        <w:t>photocopié</w:t>
      </w:r>
      <w:r w:rsidR="0098386E" w:rsidRPr="009B3417">
        <w:rPr>
          <w:rFonts w:ascii="Arial" w:hAnsi="Arial" w:cs="Arial"/>
          <w:sz w:val="22"/>
          <w:szCs w:val="22"/>
          <w:lang w:val="fr-FR"/>
        </w:rPr>
        <w:t xml:space="preserve"> pour évaluer plusieurs cibles d’action prévues dans le plan d’action.</w:t>
      </w:r>
    </w:p>
    <w:p w:rsidR="008676E4" w:rsidRPr="009B3417" w:rsidRDefault="008676E4" w:rsidP="008676E4">
      <w:pPr>
        <w:ind w:right="-115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8676E4" w:rsidRPr="009B3417" w:rsidRDefault="008676E4" w:rsidP="008676E4">
      <w:pPr>
        <w:ind w:right="-115"/>
        <w:jc w:val="both"/>
        <w:rPr>
          <w:rFonts w:ascii="Arial" w:hAnsi="Arial" w:cs="Arial"/>
          <w:sz w:val="22"/>
          <w:szCs w:val="22"/>
          <w:lang w:val="fr-FR"/>
        </w:rPr>
      </w:pPr>
      <w:r w:rsidRPr="009B3417">
        <w:rPr>
          <w:rFonts w:ascii="Arial" w:hAnsi="Arial" w:cs="Arial"/>
          <w:sz w:val="22"/>
          <w:szCs w:val="22"/>
          <w:lang w:val="fr-FR"/>
        </w:rPr>
        <w:t xml:space="preserve">Ces </w:t>
      </w:r>
      <w:r w:rsidRPr="009B3417">
        <w:rPr>
          <w:rFonts w:ascii="Arial" w:hAnsi="Arial" w:cs="Arial"/>
          <w:b/>
          <w:sz w:val="22"/>
          <w:szCs w:val="22"/>
          <w:lang w:val="fr-FR"/>
        </w:rPr>
        <w:t>informateurs clés</w:t>
      </w:r>
      <w:r w:rsidRPr="009B3417">
        <w:rPr>
          <w:rFonts w:ascii="Arial" w:hAnsi="Arial" w:cs="Arial"/>
          <w:sz w:val="22"/>
          <w:szCs w:val="22"/>
          <w:lang w:val="fr-FR"/>
        </w:rPr>
        <w:t xml:space="preserve"> doivent : </w:t>
      </w:r>
    </w:p>
    <w:p w:rsidR="008676E4" w:rsidRPr="009B3417" w:rsidRDefault="002F77B5" w:rsidP="002F77B5">
      <w:pPr>
        <w:numPr>
          <w:ilvl w:val="0"/>
          <w:numId w:val="6"/>
        </w:numPr>
        <w:ind w:right="-115"/>
        <w:jc w:val="both"/>
        <w:rPr>
          <w:rFonts w:ascii="Arial" w:hAnsi="Arial" w:cs="Arial"/>
          <w:sz w:val="22"/>
          <w:szCs w:val="22"/>
          <w:lang w:val="fr-FR"/>
        </w:rPr>
      </w:pPr>
      <w:r w:rsidRPr="009B3417">
        <w:rPr>
          <w:rFonts w:ascii="Arial" w:hAnsi="Arial" w:cs="Arial"/>
          <w:sz w:val="22"/>
          <w:szCs w:val="22"/>
          <w:lang w:val="fr-FR"/>
        </w:rPr>
        <w:t>C</w:t>
      </w:r>
      <w:r w:rsidR="008676E4" w:rsidRPr="009B3417">
        <w:rPr>
          <w:rFonts w:ascii="Arial" w:hAnsi="Arial" w:cs="Arial"/>
          <w:sz w:val="22"/>
          <w:szCs w:val="22"/>
          <w:lang w:val="fr-FR"/>
        </w:rPr>
        <w:t>onnaître le milieu de travail</w:t>
      </w:r>
    </w:p>
    <w:p w:rsidR="008676E4" w:rsidRPr="009B3417" w:rsidRDefault="002F77B5" w:rsidP="002F77B5">
      <w:pPr>
        <w:numPr>
          <w:ilvl w:val="0"/>
          <w:numId w:val="6"/>
        </w:numPr>
        <w:ind w:right="-115"/>
        <w:jc w:val="both"/>
        <w:rPr>
          <w:rFonts w:ascii="Arial" w:hAnsi="Arial" w:cs="Arial"/>
          <w:sz w:val="22"/>
          <w:szCs w:val="22"/>
          <w:lang w:val="fr-FR"/>
        </w:rPr>
      </w:pPr>
      <w:r w:rsidRPr="009B3417">
        <w:rPr>
          <w:rFonts w:ascii="Arial" w:hAnsi="Arial" w:cs="Arial"/>
          <w:sz w:val="22"/>
          <w:szCs w:val="22"/>
          <w:lang w:val="fr-FR"/>
        </w:rPr>
        <w:t>Ê</w:t>
      </w:r>
      <w:r w:rsidR="008676E4" w:rsidRPr="009B3417">
        <w:rPr>
          <w:rFonts w:ascii="Arial" w:hAnsi="Arial" w:cs="Arial"/>
          <w:sz w:val="22"/>
          <w:szCs w:val="22"/>
          <w:lang w:val="fr-FR"/>
        </w:rPr>
        <w:t xml:space="preserve">tre au </w:t>
      </w:r>
      <w:r w:rsidR="00E2020F" w:rsidRPr="009B3417">
        <w:rPr>
          <w:rFonts w:ascii="Arial" w:hAnsi="Arial" w:cs="Arial"/>
          <w:sz w:val="22"/>
          <w:szCs w:val="22"/>
          <w:lang w:val="fr-FR"/>
        </w:rPr>
        <w:t xml:space="preserve">fait </w:t>
      </w:r>
      <w:r w:rsidR="008676E4" w:rsidRPr="009B3417">
        <w:rPr>
          <w:rFonts w:ascii="Arial" w:hAnsi="Arial" w:cs="Arial"/>
          <w:sz w:val="22"/>
          <w:szCs w:val="22"/>
          <w:lang w:val="fr-FR"/>
        </w:rPr>
        <w:t>des mesures implantées et visés par celles-ci</w:t>
      </w:r>
    </w:p>
    <w:p w:rsidR="008676E4" w:rsidRPr="009B3417" w:rsidRDefault="002F77B5" w:rsidP="002F77B5">
      <w:pPr>
        <w:numPr>
          <w:ilvl w:val="0"/>
          <w:numId w:val="6"/>
        </w:numPr>
        <w:ind w:right="-115"/>
        <w:jc w:val="both"/>
        <w:rPr>
          <w:rFonts w:ascii="Arial" w:hAnsi="Arial" w:cs="Arial"/>
          <w:sz w:val="22"/>
          <w:szCs w:val="22"/>
          <w:lang w:val="fr-FR"/>
        </w:rPr>
      </w:pPr>
      <w:r w:rsidRPr="009B3417">
        <w:rPr>
          <w:rFonts w:ascii="Arial" w:hAnsi="Arial" w:cs="Arial"/>
          <w:sz w:val="22"/>
          <w:szCs w:val="22"/>
          <w:lang w:val="fr-FR"/>
        </w:rPr>
        <w:t>Ê</w:t>
      </w:r>
      <w:r w:rsidR="008676E4" w:rsidRPr="009B3417">
        <w:rPr>
          <w:rFonts w:ascii="Arial" w:hAnsi="Arial" w:cs="Arial"/>
          <w:sz w:val="22"/>
          <w:szCs w:val="22"/>
          <w:lang w:val="fr-FR"/>
        </w:rPr>
        <w:t>tre bien positionnés dans l’entreprise pour avoir accès à l’information</w:t>
      </w:r>
      <w:r w:rsidR="00E2020F" w:rsidRPr="009B3417">
        <w:rPr>
          <w:rFonts w:ascii="Arial" w:hAnsi="Arial" w:cs="Arial"/>
          <w:sz w:val="22"/>
          <w:szCs w:val="22"/>
          <w:lang w:val="fr-FR"/>
        </w:rPr>
        <w:t xml:space="preserve"> recherchée</w:t>
      </w:r>
    </w:p>
    <w:p w:rsidR="008676E4" w:rsidRPr="009B3417" w:rsidRDefault="002F77B5" w:rsidP="002F77B5">
      <w:pPr>
        <w:ind w:left="708" w:right="-115"/>
        <w:jc w:val="both"/>
        <w:rPr>
          <w:rFonts w:ascii="Arial" w:hAnsi="Arial" w:cs="Arial"/>
          <w:sz w:val="22"/>
          <w:szCs w:val="22"/>
          <w:lang w:val="fr-FR"/>
        </w:rPr>
      </w:pPr>
      <w:r w:rsidRPr="009B3417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9B3417">
        <w:rPr>
          <w:rFonts w:ascii="Arial" w:hAnsi="Arial" w:cs="Arial"/>
          <w:sz w:val="22"/>
          <w:szCs w:val="22"/>
          <w:lang w:val="fr-FR"/>
        </w:rPr>
        <w:t>e</w:t>
      </w:r>
      <w:r w:rsidR="007F4DCC" w:rsidRPr="009B3417">
        <w:rPr>
          <w:rFonts w:ascii="Arial" w:hAnsi="Arial" w:cs="Arial"/>
          <w:sz w:val="22"/>
          <w:szCs w:val="22"/>
          <w:lang w:val="fr-FR"/>
        </w:rPr>
        <w:t>x</w:t>
      </w:r>
      <w:proofErr w:type="gramEnd"/>
      <w:r w:rsidR="008676E4" w:rsidRPr="009B3417">
        <w:rPr>
          <w:rFonts w:ascii="Arial" w:hAnsi="Arial" w:cs="Arial"/>
          <w:sz w:val="22"/>
          <w:szCs w:val="22"/>
          <w:lang w:val="fr-FR"/>
        </w:rPr>
        <w:t>. : président du syndicat, conseiller en SST, gestionnaire d’équipe, directeur d’un secteur, etc.</w:t>
      </w:r>
      <w:r w:rsidRPr="009B3417">
        <w:rPr>
          <w:rFonts w:ascii="Arial" w:hAnsi="Arial" w:cs="Arial"/>
          <w:sz w:val="22"/>
          <w:szCs w:val="22"/>
          <w:lang w:val="fr-FR"/>
        </w:rPr>
        <w:t>)</w:t>
      </w:r>
    </w:p>
    <w:p w:rsidR="00CE70E5" w:rsidRPr="009B3417" w:rsidRDefault="00CE70E5" w:rsidP="002F77B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676E4" w:rsidRPr="009B3417" w:rsidRDefault="008676E4" w:rsidP="002F77B5">
      <w:pPr>
        <w:ind w:right="-115"/>
        <w:jc w:val="both"/>
        <w:rPr>
          <w:rFonts w:ascii="Arial" w:hAnsi="Arial" w:cs="Arial"/>
          <w:b/>
          <w:bCs/>
          <w:sz w:val="22"/>
          <w:szCs w:val="22"/>
        </w:rPr>
      </w:pPr>
      <w:r w:rsidRPr="009B3417">
        <w:rPr>
          <w:rFonts w:ascii="Arial" w:hAnsi="Arial" w:cs="Arial"/>
          <w:b/>
          <w:bCs/>
          <w:sz w:val="22"/>
          <w:szCs w:val="22"/>
        </w:rPr>
        <w:t xml:space="preserve">Pour vous inspirer, voici plusieurs exemples de changements qui ont pu être </w:t>
      </w:r>
      <w:r w:rsidR="007F4DCC" w:rsidRPr="009B3417">
        <w:rPr>
          <w:rFonts w:ascii="Arial" w:hAnsi="Arial" w:cs="Arial"/>
          <w:b/>
          <w:bCs/>
          <w:sz w:val="22"/>
          <w:szCs w:val="22"/>
        </w:rPr>
        <w:t>implantés</w:t>
      </w:r>
      <w:r w:rsidRPr="009B3417">
        <w:rPr>
          <w:rFonts w:ascii="Arial" w:hAnsi="Arial" w:cs="Arial"/>
          <w:b/>
          <w:bCs/>
          <w:sz w:val="22"/>
          <w:szCs w:val="22"/>
        </w:rPr>
        <w:t xml:space="preserve"> dans l’organisation du travail et qui peuvent être donnés en exemple </w:t>
      </w:r>
      <w:r w:rsidR="00AE3180" w:rsidRPr="009B3417">
        <w:rPr>
          <w:rFonts w:ascii="Arial" w:hAnsi="Arial" w:cs="Arial"/>
          <w:b/>
          <w:bCs/>
          <w:sz w:val="22"/>
          <w:szCs w:val="22"/>
        </w:rPr>
        <w:t>dans l’outil d’éval</w:t>
      </w:r>
      <w:r w:rsidR="00E2020F" w:rsidRPr="009B3417">
        <w:rPr>
          <w:rFonts w:ascii="Arial" w:hAnsi="Arial" w:cs="Arial"/>
          <w:b/>
          <w:bCs/>
          <w:sz w:val="22"/>
          <w:szCs w:val="22"/>
        </w:rPr>
        <w:t>u</w:t>
      </w:r>
      <w:r w:rsidR="00AE3180" w:rsidRPr="009B3417">
        <w:rPr>
          <w:rFonts w:ascii="Arial" w:hAnsi="Arial" w:cs="Arial"/>
          <w:b/>
          <w:bCs/>
          <w:sz w:val="22"/>
          <w:szCs w:val="22"/>
        </w:rPr>
        <w:t>ation</w:t>
      </w:r>
      <w:r w:rsidRPr="009B3417">
        <w:rPr>
          <w:rFonts w:ascii="Arial" w:hAnsi="Arial" w:cs="Arial"/>
          <w:b/>
          <w:bCs/>
          <w:sz w:val="22"/>
          <w:szCs w:val="22"/>
        </w:rPr>
        <w:t>. Ces changements dépendent bien sûr des mesures qui auront été prévues au plan d’action.</w:t>
      </w:r>
    </w:p>
    <w:p w:rsidR="008676E4" w:rsidRPr="009B3417" w:rsidRDefault="008676E4" w:rsidP="002F77B5">
      <w:pPr>
        <w:ind w:right="-115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E70E5" w:rsidRPr="009B3417" w:rsidRDefault="00CE70E5" w:rsidP="002F77B5">
      <w:pPr>
        <w:tabs>
          <w:tab w:val="left" w:pos="108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>A</w:t>
      </w: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ab/>
        <w:t>Organisation du travail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Révision des conditions de travail (ex : horaires de travail, congés…)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Révision du contenu du travail du personnel (enrichissement des tâches et des postes)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Modification de certaines procédures concernant les usagers ou les clients</w:t>
      </w:r>
    </w:p>
    <w:p w:rsidR="00CE70E5" w:rsidRPr="009B3417" w:rsidRDefault="00CE70E5" w:rsidP="002F77B5">
      <w:pPr>
        <w:tabs>
          <w:tab w:val="left" w:pos="1080"/>
          <w:tab w:val="left" w:pos="1560"/>
        </w:tabs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CE70E5" w:rsidRPr="009B3417" w:rsidRDefault="00CE70E5" w:rsidP="002F77B5">
      <w:pPr>
        <w:tabs>
          <w:tab w:val="left" w:pos="1080"/>
        </w:tabs>
        <w:ind w:left="540" w:hanging="540"/>
        <w:jc w:val="both"/>
        <w:rPr>
          <w:rFonts w:ascii="Arial" w:hAnsi="Arial" w:cs="Arial"/>
          <w:b/>
          <w:bCs/>
          <w:noProof/>
          <w:sz w:val="22"/>
          <w:szCs w:val="22"/>
          <w:lang w:val="fr-FR"/>
        </w:rPr>
      </w:pP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>B</w:t>
      </w: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ab/>
        <w:t>Aspects interpersonnels et soutien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Implantation de nouvelles activités d’échange d’information entre le personnel (ex</w:t>
      </w:r>
      <w:r w:rsidR="002E4E4F" w:rsidRPr="009B3417">
        <w:rPr>
          <w:rFonts w:ascii="Arial" w:hAnsi="Arial" w:cs="Arial"/>
          <w:sz w:val="22"/>
          <w:szCs w:val="22"/>
        </w:rPr>
        <w:t>.</w:t>
      </w:r>
      <w:r w:rsidRPr="009B3417">
        <w:rPr>
          <w:rFonts w:ascii="Arial" w:hAnsi="Arial" w:cs="Arial"/>
          <w:sz w:val="22"/>
          <w:szCs w:val="22"/>
        </w:rPr>
        <w:t> : réunions d’équipe, réunions quotidiennes des supérieurs, etc.)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Implantation de nouvelles activités de reconnaissance et de</w:t>
      </w:r>
      <w:r w:rsidR="008676E4" w:rsidRPr="009B3417">
        <w:rPr>
          <w:rFonts w:ascii="Arial" w:hAnsi="Arial" w:cs="Arial"/>
          <w:sz w:val="22"/>
          <w:szCs w:val="22"/>
        </w:rPr>
        <w:t xml:space="preserve"> valorisation pour le personnel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 xml:space="preserve">Accroissement de la présence des </w:t>
      </w:r>
      <w:r w:rsidR="00E2020F" w:rsidRPr="009B3417">
        <w:rPr>
          <w:rFonts w:ascii="Arial" w:hAnsi="Arial" w:cs="Arial"/>
          <w:sz w:val="22"/>
          <w:szCs w:val="22"/>
        </w:rPr>
        <w:t>personnes en situation de gestion</w:t>
      </w:r>
      <w:r w:rsidRPr="009B3417">
        <w:rPr>
          <w:rFonts w:ascii="Arial" w:hAnsi="Arial" w:cs="Arial"/>
          <w:sz w:val="22"/>
          <w:szCs w:val="22"/>
        </w:rPr>
        <w:t xml:space="preserve"> sur les lieux de travail</w:t>
      </w:r>
    </w:p>
    <w:p w:rsidR="00CE70E5" w:rsidRPr="009B3417" w:rsidRDefault="00CE70E5" w:rsidP="002F77B5">
      <w:pPr>
        <w:tabs>
          <w:tab w:val="left" w:pos="1080"/>
          <w:tab w:val="left" w:pos="1560"/>
        </w:tabs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CE70E5" w:rsidRPr="009B3417" w:rsidRDefault="00CE70E5" w:rsidP="002F77B5">
      <w:pPr>
        <w:tabs>
          <w:tab w:val="left" w:pos="1080"/>
        </w:tabs>
        <w:ind w:left="540" w:hanging="540"/>
        <w:jc w:val="both"/>
        <w:rPr>
          <w:rFonts w:ascii="Arial" w:hAnsi="Arial" w:cs="Arial"/>
          <w:b/>
          <w:bCs/>
          <w:noProof/>
          <w:sz w:val="22"/>
          <w:szCs w:val="22"/>
          <w:lang w:val="fr-FR"/>
        </w:rPr>
      </w:pP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>C</w:t>
      </w: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ab/>
        <w:t>Style de gestion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Augmentation de la consultation du personnel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 xml:space="preserve">Accroissement de la participation et de l’implication </w:t>
      </w:r>
      <w:r w:rsidR="00E2020F" w:rsidRPr="009B3417">
        <w:rPr>
          <w:rFonts w:ascii="Arial" w:hAnsi="Arial" w:cs="Arial"/>
          <w:sz w:val="22"/>
          <w:szCs w:val="22"/>
        </w:rPr>
        <w:t xml:space="preserve">des travailleurs </w:t>
      </w:r>
      <w:r w:rsidRPr="009B3417">
        <w:rPr>
          <w:rFonts w:ascii="Arial" w:hAnsi="Arial" w:cs="Arial"/>
          <w:sz w:val="22"/>
          <w:szCs w:val="22"/>
        </w:rPr>
        <w:t xml:space="preserve"> dans des dossiers les concernant (ex</w:t>
      </w:r>
      <w:r w:rsidR="002E4E4F" w:rsidRPr="009B3417">
        <w:rPr>
          <w:rFonts w:ascii="Arial" w:hAnsi="Arial" w:cs="Arial"/>
          <w:sz w:val="22"/>
          <w:szCs w:val="22"/>
        </w:rPr>
        <w:t>.</w:t>
      </w:r>
      <w:r w:rsidRPr="009B3417">
        <w:rPr>
          <w:rFonts w:ascii="Arial" w:hAnsi="Arial" w:cs="Arial"/>
          <w:sz w:val="22"/>
          <w:szCs w:val="22"/>
        </w:rPr>
        <w:t> : création d’un comité de</w:t>
      </w:r>
      <w:r w:rsidR="008676E4" w:rsidRPr="009B3417">
        <w:rPr>
          <w:rFonts w:ascii="Arial" w:hAnsi="Arial" w:cs="Arial"/>
          <w:sz w:val="22"/>
          <w:szCs w:val="22"/>
        </w:rPr>
        <w:t xml:space="preserve"> travail</w:t>
      </w:r>
      <w:r w:rsidRPr="009B3417">
        <w:rPr>
          <w:rFonts w:ascii="Arial" w:hAnsi="Arial" w:cs="Arial"/>
          <w:sz w:val="22"/>
          <w:szCs w:val="22"/>
        </w:rPr>
        <w:t>)</w:t>
      </w:r>
    </w:p>
    <w:p w:rsidR="00CE70E5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Élaboration d’un système de communication et d’information pour l’ensemble du personnel</w:t>
      </w:r>
    </w:p>
    <w:p w:rsidR="00CE70E5" w:rsidRPr="009B3417" w:rsidRDefault="00CE70E5" w:rsidP="002F77B5">
      <w:pPr>
        <w:tabs>
          <w:tab w:val="left" w:pos="1080"/>
        </w:tabs>
        <w:ind w:left="1078" w:hanging="539"/>
        <w:jc w:val="both"/>
        <w:rPr>
          <w:rFonts w:ascii="Arial" w:hAnsi="Arial" w:cs="Arial"/>
          <w:b/>
          <w:bCs/>
          <w:noProof/>
          <w:sz w:val="22"/>
          <w:szCs w:val="22"/>
          <w:lang w:val="fr-FR"/>
        </w:rPr>
      </w:pPr>
    </w:p>
    <w:p w:rsidR="00CE70E5" w:rsidRPr="009B3417" w:rsidRDefault="00CE70E5" w:rsidP="002F77B5">
      <w:pPr>
        <w:tabs>
          <w:tab w:val="left" w:pos="1080"/>
        </w:tabs>
        <w:ind w:left="540" w:hanging="540"/>
        <w:jc w:val="both"/>
        <w:rPr>
          <w:rFonts w:ascii="Arial" w:hAnsi="Arial" w:cs="Arial"/>
          <w:b/>
          <w:bCs/>
          <w:noProof/>
          <w:sz w:val="22"/>
          <w:szCs w:val="22"/>
          <w:lang w:val="fr-FR"/>
        </w:rPr>
      </w:pP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>D</w:t>
      </w:r>
      <w:r w:rsidRPr="009B3417">
        <w:rPr>
          <w:rFonts w:ascii="Arial" w:hAnsi="Arial" w:cs="Arial"/>
          <w:b/>
          <w:bCs/>
          <w:noProof/>
          <w:sz w:val="22"/>
          <w:szCs w:val="22"/>
          <w:lang w:val="fr-FR"/>
        </w:rPr>
        <w:tab/>
        <w:t>Développement des compétences et de la carrière</w:t>
      </w:r>
    </w:p>
    <w:p w:rsidR="00E2020F" w:rsidRPr="009B3417" w:rsidRDefault="00CE70E5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>Ajout de nouvelles activités de formation ou reprise d’activités de formation qui avaient été délaissées (ex</w:t>
      </w:r>
      <w:r w:rsidR="00682C10" w:rsidRPr="009B3417">
        <w:rPr>
          <w:rFonts w:ascii="Arial" w:hAnsi="Arial" w:cs="Arial"/>
          <w:sz w:val="22"/>
          <w:szCs w:val="22"/>
        </w:rPr>
        <w:t>.</w:t>
      </w:r>
      <w:r w:rsidRPr="009B3417">
        <w:rPr>
          <w:rFonts w:ascii="Arial" w:hAnsi="Arial" w:cs="Arial"/>
          <w:sz w:val="22"/>
          <w:szCs w:val="22"/>
        </w:rPr>
        <w:t> : formation sur le harcèlement, exercice d’évacuation, atelier, conférence, etc.)</w:t>
      </w:r>
      <w:r w:rsidR="002D27F7" w:rsidRPr="009B3417">
        <w:rPr>
          <w:rFonts w:ascii="Arial" w:hAnsi="Arial" w:cs="Arial"/>
          <w:sz w:val="22"/>
          <w:szCs w:val="22"/>
        </w:rPr>
        <w:t xml:space="preserve"> </w:t>
      </w:r>
    </w:p>
    <w:p w:rsidR="00E2020F" w:rsidRPr="009B3417" w:rsidRDefault="00E2020F" w:rsidP="002F77B5">
      <w:pPr>
        <w:numPr>
          <w:ilvl w:val="0"/>
          <w:numId w:val="18"/>
        </w:numPr>
        <w:tabs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3417">
        <w:rPr>
          <w:rFonts w:ascii="Arial" w:hAnsi="Arial" w:cs="Arial"/>
          <w:sz w:val="22"/>
          <w:szCs w:val="22"/>
        </w:rPr>
        <w:t xml:space="preserve">Bonification de l’encadrement </w:t>
      </w:r>
      <w:r w:rsidR="002F77B5" w:rsidRPr="009B3417">
        <w:rPr>
          <w:rFonts w:ascii="Arial" w:hAnsi="Arial" w:cs="Arial"/>
          <w:sz w:val="22"/>
          <w:szCs w:val="22"/>
        </w:rPr>
        <w:t>du nouveau personnel</w:t>
      </w:r>
      <w:r w:rsidRPr="009B3417">
        <w:rPr>
          <w:rFonts w:ascii="Arial" w:hAnsi="Arial" w:cs="Arial"/>
          <w:sz w:val="22"/>
          <w:szCs w:val="22"/>
        </w:rPr>
        <w:t xml:space="preserve"> (ex</w:t>
      </w:r>
      <w:r w:rsidR="00682C10" w:rsidRPr="009B3417">
        <w:rPr>
          <w:rFonts w:ascii="Arial" w:hAnsi="Arial" w:cs="Arial"/>
          <w:sz w:val="22"/>
          <w:szCs w:val="22"/>
        </w:rPr>
        <w:t>.</w:t>
      </w:r>
      <w:r w:rsidRPr="009B3417">
        <w:rPr>
          <w:rFonts w:ascii="Arial" w:hAnsi="Arial" w:cs="Arial"/>
          <w:sz w:val="22"/>
          <w:szCs w:val="22"/>
        </w:rPr>
        <w:t> :</w:t>
      </w:r>
      <w:r w:rsidR="00AA3E59" w:rsidRPr="009B3417">
        <w:rPr>
          <w:rFonts w:ascii="Arial" w:hAnsi="Arial" w:cs="Arial"/>
          <w:sz w:val="22"/>
          <w:szCs w:val="22"/>
        </w:rPr>
        <w:t xml:space="preserve"> </w:t>
      </w:r>
      <w:r w:rsidRPr="009B3417">
        <w:rPr>
          <w:rFonts w:ascii="Arial" w:hAnsi="Arial" w:cs="Arial"/>
          <w:sz w:val="22"/>
          <w:szCs w:val="22"/>
        </w:rPr>
        <w:t>instauration d’un programme de mentorat, etc.)</w:t>
      </w:r>
    </w:p>
    <w:p w:rsidR="002E27EB" w:rsidRPr="009B3417" w:rsidRDefault="002E27EB" w:rsidP="002F77B5">
      <w:pPr>
        <w:tabs>
          <w:tab w:val="left" w:pos="1080"/>
          <w:tab w:val="left" w:pos="1560"/>
        </w:tabs>
        <w:ind w:left="720"/>
        <w:jc w:val="both"/>
        <w:rPr>
          <w:rFonts w:ascii="Arial" w:hAnsi="Arial" w:cs="Arial"/>
          <w:sz w:val="22"/>
          <w:szCs w:val="22"/>
        </w:rPr>
      </w:pPr>
    </w:p>
    <w:sectPr w:rsidR="002E27EB" w:rsidRPr="009B3417" w:rsidSect="000A35D0">
      <w:headerReference w:type="default" r:id="rId10"/>
      <w:footerReference w:type="default" r:id="rId11"/>
      <w:pgSz w:w="12240" w:h="15840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99" w:rsidRDefault="00C14C99" w:rsidP="0054572C">
      <w:r>
        <w:separator/>
      </w:r>
    </w:p>
  </w:endnote>
  <w:endnote w:type="continuationSeparator" w:id="0">
    <w:p w:rsidR="00C14C99" w:rsidRDefault="00C14C99" w:rsidP="005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4" w:rsidRPr="0084660F" w:rsidRDefault="00C90FB4" w:rsidP="0084660F">
    <w:pPr>
      <w:pStyle w:val="Pieddepag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99" w:rsidRDefault="00C14C99" w:rsidP="0054572C">
      <w:r>
        <w:separator/>
      </w:r>
    </w:p>
  </w:footnote>
  <w:footnote w:type="continuationSeparator" w:id="0">
    <w:p w:rsidR="00C14C99" w:rsidRDefault="00C14C99" w:rsidP="0054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4" w:rsidRPr="002E4E4F" w:rsidRDefault="00C90FB4" w:rsidP="002E4E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737"/>
      </v:shape>
    </w:pict>
  </w:numPicBullet>
  <w:numPicBullet w:numPicBulletId="1">
    <w:pict>
      <v:shape id="_x0000_i1027" type="#_x0000_t75" alt="Description : http://t1.gstatic.com/images?q=tbn:ANd9GcRdELQ2AebIcMacpDeJ-aidwiMLHBPmS-TDBUDk7SqMk_JhqcriVsqXxrpSeg" style="width:48.35pt;height:45.1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DrkAAwAA3AUAAA4AAABkcnMvZTJvRG9jLnhtbKSUXW/aMBSG7yft&#10;P1i5h3wQIKBCRaHdWkHHSrvtbnIch1g4sWubj2raf9+xE6C9maYOCXF8bF4/fs+xLy4PJUc7qjQT&#10;1cgL24GHaEVExqr1yHt6vGklHtIGVxnmoqIj74Vq73L88cPFXg5pJArBM6oQiFR6uJcjrzBGDn1f&#10;k4KWWLeFpBVM5kKV2MBQrf1M4T2ol9yPgqDn74XKpBKEag3ZWT3pjZ1+nlNivuS5pgbxkRfFnST2&#10;kDlFauT1B1EMiKmNOv2u548v8HCtsCwYabDwO6hKzCqAOEnNsMFoq9g7pCQjZqsoqEE0hG+DBdF/&#10;qDUi5T9plFhttrJFRCmxYSnjzLw49xuoardkZKlqQnK/WyrEMuiGpNvphR6qcAmVvy3xmqKw46GM&#10;agLWN6U2YXsNHWIYacMGPrPL9OXzyKTVcHKfDT6Rh+x6/jWa0PSWLDCRM3rXwizbs8X889WyXLUe&#10;Z1dPs01/9bzY/Lwrnoli3/Tzj4OSK7q2BbW+WSrLCEPfjt8gp5zJG8a5LZiNG3POjH9pR5HnjNCZ&#10;INuSVqbuSUU5nEdUumBSe0gNaZlSMETdZmAHsacFQ6RilXFNQg9mro3dHaK6TX5FySQIBtFVa9oN&#10;pq046F+3JoO43+oH1/04iJNwGk5/23+H8XCr6VwQzGeSHXs2jE8GH+FLRpTQIjfO55r7eJuAOwx8&#10;17Voh+GuBNY43wEdfx0ipKxDllUr8gD3y90YbRQ1pLDpHIxs8rD4NOFcPxtta6AlNEq6X4gM3MBb&#10;I5wZh1yVVgcA0cGCoJcGp7aHQLIbJmEPZghMxb1B1HMXF7Y7/lkqbT5RUSIbgPHA6cTxDk5Rn+y4&#10;xO5VCVt+dxJevUmAZp2h7jFpyiS2hqpVke1RyrfqAUNtu0ESAFHG7H6dJKwH0EJRP7AfD2G+hifS&#10;cGgIYb4zU6wKLOHkgSOzOFOuavdTjsmmBuaywHUydjJneFjtSnOCqQt15nSWW5NhwvoNX7eked7s&#10;m/R6DPHrR3n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egMvYAAAAAwEAAA8A&#10;AABkcnMvZG93bnJldi54bWxMj0FPwzAMhe9I/IfISNxYyg5jK00nVInLJIQY291tTNutcaomXbt/&#10;j+ECFz9Zz3rvc7adXacuNITWs4HHRQKKuPK25drA4fP1YQ0qRGSLnWcycKUA2/z2JsPU+ok/6LKP&#10;tZIQDikaaGLsU61D1ZDDsPA9sXhffnAYZR1qbQecJNx1epkkK+2wZWlosKeioeq8H52BI9enMIbd&#10;FYt69X6Y3tZFuauMub+bX55BRZrj3zH84As65MJU+pFtUJ0BeST+TvE2TxtQpWiyBJ1n+j97/g0A&#10;AP//AwBQSwMECgAAAAAAAAAhAMKQ+vDiCwAA4gsAABUAAABkcnMvbWVkaWEvaW1hZ2UxLmpwZWf/&#10;2P/gABBKRklGAAEBAAABAAEAAP/bAEMACQYHCAcGCQgHCAoKCQsNFg8NDAwNGxQVEBYgHSIiIB0f&#10;HyQoNCwkJjEnHx8tPS0xNTc6OjojKz9EPzhDNDk6N//bAEMBCgoKDQwNGg8PGjclHyU3Nzc3Nzc3&#10;Nzc3Nzc3Nzc3Nzc3Nzc3Nzc3Nzc3Nzc3Nzc3Nzc3Nzc3Nzc3Nzc3Nzc3N//AABEIAJkAqQMBIgAC&#10;EQEDEQH/xAAbAAEAAgMBAQAAAAAAAAAAAAAABQYBAwQHAv/EADwQAAEDAwEGAgYGCgMAAAAAAAEA&#10;AgMEBREhBhITMUFRYXEHFCJSgZEyoaKxwdEVFiMkM0JDYuHwU5Oz/8QAGgEBAAIDAQAAAAAAAAAA&#10;AAAAAAECAwQFBv/EACcRAQACAgEDAwMFAAAAAAAAAAABAgMRIQUSMQQTQTKBsSRRYXHw/9oADAMB&#10;AAIRAxEAPwD3FERAREQEREBEXxLK2JjnyODWNGS4nACiZiOZH0VguAGpwq9X36V+W0bdxg/quGSf&#10;LsoSad8xJmkdIT75yufl6jipOq8qzaIXc1dM04NRED2LwtjZGPGWPa4eByqE1zewXRC4Mdlh3D3a&#10;cLBHVeeao713yFlV2judREQHu4zOzuY+KnKapjqY9+I57jqFv4PVY830+VomJbkRFspEREBERARE&#10;QEREBERAREQYJAUDUzG4VLsn90hdoP8Akd3PgpC81Bp6B5acPf7DfM/6VGRNENKxg7ZPmuR1P1M1&#10;1ir91bTpmWUDQaDsoW6cBoBHsyHkG9fNdtVMI2Oe46NGSq1PO6WQveTk9Oy4u2LbeJdV0RyajVRo&#10;euiJ+qbFts8ERhExIe8/Z/yup8bqWUT0+jf5m9MKEsdUY6gRuPsP0+Ksuj2FpGQVnx21qY8wz0iL&#10;VdUMjZYw9p0K+1wW9xYXwnpyXcvR+nze7jiyIZREWdIiIgIiICIiAiIgIixnIQQW0z8ers6ZJWuo&#10;d0TanPEgP9pVeq6mapzvvO77o0C8t1C36i3++GG/l93qUCIRgjLjqPBQbnarolbg6lc72gLS7lRp&#10;1W+J2q52tC3xgaJ3m0jSSFjmuB1aQQrrC4OaCORGVR6doOndW231ccjGtyQ4DGCr47xEsuK2p06m&#10;ndrm46/kpBRmd6vjx0wpNeg6ZO8dv7W+ZZREXTSIiICIiAiIgIiwSg1Vc4pqaWdwy2NheR5DKrex&#10;20lVe5qmKrhij3AHxmPP0Tpg56rl2+v81DTx2+kbE+Wujkbl+cMaNC7IPc9lzejiKCn33GqbJPKw&#10;MkYGboY4ZOhzqDrg6citTJkv71a1mNfKszyse08JfSRytGeG7B8j/oVRmdzwdF6FUQsqIXxSDLXt&#10;IIVAuVLJRVL6eQHLeTj/ADDuuP1fBNbxljxLHkj5cEhIK0PcTzwfEhbZDqVpcuPFvhjfID/ff54H&#10;5LfEToCc+JW+gLiAd9w3d/AB7NytMJJdvO58yfFNjugOqlKV2gURAVI07tQ0ZyeQHNV3uRY7bmWo&#10;3vdGSVLLktlMaemAfjiO1d4eC7F7D0GCcOCKz5nmWzWNQIiLdSIiICIiAiIgL5K+lhRI8WuNPLFd&#10;qptWZONxHN/aO0Y3JIx0AOei6dlamrfceNaIXVW43L2sOA8Ag8/MBelXLZ623KsZVVkHEkY3dxnA&#10;cPHHNdtDb6O3xcKipo4WE5IY3GfPuuVXp95y99rMfZztH0O0tuqXcKV7qWo6wztLXD8F8XqGmukQ&#10;ZE0vnb9B4adPzCl5qannxx4IpMct9gdj5r6ZFHG3djY1rezRgLfvj9ys0vzC+tw8wqYjHK9hwS1x&#10;bkeBwuZwKs20dNu3OUgDD8O+pQUseMrxment5bU/aWvPEttCxwaND7W+R8W4C0MYQd0ggjmD0W54&#10;eZQd48h1XZPGX1ry7Xl9wS9dQNUETj0VmsdHDFOz1g/vO5xGRuHTuO55Z7ZC4qOkDmjTmp65UDqq&#10;jAgcI6qH26eX3HgaZ7g8iOoXS6Rgre03mN9vhfHG0g3ksrgs1w/SNC2ZzOHK0mOaLmY5GnDh8+R7&#10;LvXp4ncbZhERSCIiAiIgIiICIiAiIgLBWUQVTaYE1mhx7I/FVuRrt8DnqrRtoIqanirHu3fa4Z05&#10;9QqU660QIc6pYADr3XkfXYr19TbjzywXjl2ukcZcKWmYGVUP90bSVVJb3b/WARUjGOeCp+GvprpV&#10;wx2+ojmkEYG6HaqmWl5rxCFsY+BwYIsfSHRTHRVezEG6mikOJYm8R7eemn5q0rs9Ix3rS1rRrc/h&#10;mrMzG5VwEWrbDhk4gvERLRpgVEY1x4uZ/wCasQwq5tvv+pUjqZpdXR1LZKQAZJkaCd3yIy0+BPJS&#10;lsqKt2IbiyIVIYHF8BO47vjOuh0+R66dWOJ0skERFcEREBERAREQEREBERARF8SvbHG98hAY0EuJ&#10;5ABBWvSJLTx7OycZ8YlLhwQ92Mu64xz0yvOKuxvFMJSKoZaHZdQSBp06Ozg+at18pqi8WW43yRkj&#10;xJHw6CEHHBgz7Uh7l+Mn+0NHfPBmlNAzhOt8jtwbwju8tO4HHukELn564733LHaOXm08xikdGYGH&#10;HXiBv1Eq47AU8ks7qxjponsB3eFSumHzGnwVOu8bvXpC2IjJzgxCf7YGqvuwXBjt59ZNNFqcme4v&#10;hP8A1NGPrWCuOm4RqE9sTVRv2mubKyYPrXfw3PBjc8DG97HTHs/7lX0+C8xsdmnub7zLS4hngqGz&#10;2+rjlL42yAO0HcEHBydQ5X3Z+5fpW1Q1bozFK4FssR5skaS1zfgQVvem1FNR/K9fCt3u3bSVW1VP&#10;XU0scVJQ7z4QT7EgLcEOHMk6jw5hbtgq6rucbqmplD2cPeYA0DdL3OJH2VbZG7zHDuMKA2Js89mt&#10;Rgq2NEu+RkHOWgnH3lJxTGSJ3Mp1ysSIi2UiIiAiIgIiICIiAiLGUGVXtsHPmpqO2xnH6QqmQPxz&#10;4ern/ZBHxUpU3e3UknDqa6nify3XyAH5KHvVTDPfdm3QyMkjdUy4exwIJ4TtPv8AksWXmsxEolYW&#10;xMbGI2tAYBuhvTHZeRekOxCz17Kmlbw6WclzQOTXdW/iP8L2AFaqmnhqojFUxMljdzZI0OB+BVM+&#10;CMte0tG3hcbnGLOdfNfNot016v0NCw5JOXHOd0dSvZP1ZsnS2U48m4C7KK20VA0iipIIAefDYBnz&#10;7rn4umWrbdp4Y4x6l9W+hp7fRx0tKzciYMAfifFRtCRRbSV1JnEdUxtVGOgd9F/3NPxKm+igrg4R&#10;7XWk9ZKaob8tw/munavbEdvwySnUwueSvo4n7ktXAx/uukAK6Gua4AtIIPIjqskTCWURFIIiICIi&#10;AiIgLXJKGdMrYeS0Pg385cQoka31jRryHiqvtZfKtzHW+1SiCTc4lTU9II8459HHXHkVPVdBLuEw&#10;+07oCV57tfsvtReGtoKKljioXPMlQeO1pqH9C44JDQAAGgfFUsidqxs1sfDtVdJp/WXRWqn+nM9/&#10;tSuz0/M/Wpa5QWXZetikstzkkqIX72HAFrSBpjHM8wpOh9Hd/fTNpqm501FTD+lTNLz8zofkpu3+&#10;jS10rg+eSSokzkukJOVq3xWvxEa/KuplIWTbKmuNLE90MrZHNG+N3A3uuPBWGCrZMBugjK5KOx0N&#10;I0NiiGngpBkTGDDWgLarFojSz6LsBcs1fHFnIdp4Lrwtb6eJ/wBNgKtMWShqraijpWkyslOPdGV5&#10;bthtY+93j93kfTxQAsp+bHkOA3ifPHLwXsM1po5gQ+IYKgLnsBZrgHb8bmuPUdFhy47XrrelZiZe&#10;bfqtaLjbTNa7sGXNrd71ep/ZF57A5IXVsHf7jZTvOklqbdG/craZ+slMfeA7Z+BCn6r0VzMBFtvB&#10;a3pHUR8Rvz5/Woh3o72sttyjuNpqaQVMR0cJCWyN6tc0jVp7Z+tUpWa/VX7wRt7FFIyWNskbg5jg&#10;C1wOQQeRX2orZuGpgtcUdXStpHgfwGSb7Y+4afdznHYYClVtR4WERFIIiICIiAiIgIiIMLKIgIiI&#10;CIiAsLKIMLKIgIiICIiAiIg//9lQSwECLQAUAAYACAAAACEAihU/mAwBAAAVAgAAEwAAAAAAAAAA&#10;AAAAAAAAAAAAW0NvbnRlbnRfVHlwZXNdLnhtbFBLAQItABQABgAIAAAAIQA4/SH/1gAAAJQBAAAL&#10;AAAAAAAAAAAAAAAAAD0BAABfcmVscy8ucmVsc1BLAQItABQABgAIAAAAIQBmxQ65AAMAANwFAAAO&#10;AAAAAAAAAAAAAAAAADwCAABkcnMvZTJvRG9jLnhtbFBLAQItABQABgAIAAAAIQBYYLMbugAAACIB&#10;AAAZAAAAAAAAAAAAAAAAAGgFAABkcnMvX3JlbHMvZTJvRG9jLnhtbC5yZWxzUEsBAi0AFAAGAAgA&#10;AAAhAJFegMvYAAAAAwEAAA8AAAAAAAAAAAAAAAAAWQYAAGRycy9kb3ducmV2LnhtbFBLAQItAAoA&#10;AAAAAAAAIQDCkPrw4gsAAOILAAAVAAAAAAAAAAAAAAAAAF4HAABkcnMvbWVkaWEvaW1hZ2UxLmpw&#10;ZWdQSwUGAAAAAAYABgB9AQAAcxMAAAAA&#10;" o:bullet="t">
        <v:imagedata r:id="rId2" o:title=""/>
        <o:lock v:ext="edit" aspectratio="f"/>
      </v:shape>
    </w:pict>
  </w:numPicBullet>
  <w:numPicBullet w:numPicBulletId="2">
    <w:pict>
      <v:shape id="_x0000_i1028" type="#_x0000_t75" style="width:10.75pt;height:9.65pt" o:bullet="t">
        <v:imagedata r:id="rId3" o:title="bd21295_"/>
      </v:shape>
    </w:pict>
  </w:numPicBullet>
  <w:abstractNum w:abstractNumId="0">
    <w:nsid w:val="04D45EE8"/>
    <w:multiLevelType w:val="hybridMultilevel"/>
    <w:tmpl w:val="89146DFA"/>
    <w:lvl w:ilvl="0" w:tplc="21DE9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AC0"/>
    <w:multiLevelType w:val="hybridMultilevel"/>
    <w:tmpl w:val="0DB89F20"/>
    <w:lvl w:ilvl="0" w:tplc="CAB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F23E1"/>
    <w:multiLevelType w:val="hybridMultilevel"/>
    <w:tmpl w:val="2D403810"/>
    <w:lvl w:ilvl="0" w:tplc="054E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72D6"/>
    <w:multiLevelType w:val="hybridMultilevel"/>
    <w:tmpl w:val="7B12019E"/>
    <w:lvl w:ilvl="0" w:tplc="4826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448"/>
    <w:multiLevelType w:val="hybridMultilevel"/>
    <w:tmpl w:val="FD3A3FAE"/>
    <w:lvl w:ilvl="0" w:tplc="505A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2392"/>
    <w:multiLevelType w:val="hybridMultilevel"/>
    <w:tmpl w:val="9A0E71C8"/>
    <w:lvl w:ilvl="0" w:tplc="C0947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5B6D"/>
    <w:multiLevelType w:val="hybridMultilevel"/>
    <w:tmpl w:val="693A39D2"/>
    <w:lvl w:ilvl="0" w:tplc="861EC9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54AD"/>
    <w:multiLevelType w:val="hybridMultilevel"/>
    <w:tmpl w:val="6E9A7652"/>
    <w:lvl w:ilvl="0" w:tplc="C92A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F541A"/>
    <w:multiLevelType w:val="hybridMultilevel"/>
    <w:tmpl w:val="7A2EA44C"/>
    <w:lvl w:ilvl="0" w:tplc="96B07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2E4E"/>
    <w:multiLevelType w:val="hybridMultilevel"/>
    <w:tmpl w:val="61C8C5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BE4FB5"/>
    <w:multiLevelType w:val="hybridMultilevel"/>
    <w:tmpl w:val="6096AF68"/>
    <w:lvl w:ilvl="0" w:tplc="B1CEBBD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1">
    <w:nsid w:val="54D70195"/>
    <w:multiLevelType w:val="hybridMultilevel"/>
    <w:tmpl w:val="BED81DE6"/>
    <w:lvl w:ilvl="0" w:tplc="09A0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162E"/>
    <w:multiLevelType w:val="hybridMultilevel"/>
    <w:tmpl w:val="68C02512"/>
    <w:lvl w:ilvl="0" w:tplc="1B166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F7E83"/>
    <w:multiLevelType w:val="hybridMultilevel"/>
    <w:tmpl w:val="602A94A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4">
    <w:nsid w:val="5F7A133F"/>
    <w:multiLevelType w:val="singleLevel"/>
    <w:tmpl w:val="E0DA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62E3673B"/>
    <w:multiLevelType w:val="hybridMultilevel"/>
    <w:tmpl w:val="3C7E0A4E"/>
    <w:lvl w:ilvl="0" w:tplc="8472A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E5DF3"/>
    <w:multiLevelType w:val="hybridMultilevel"/>
    <w:tmpl w:val="DDA813A6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D979A2"/>
    <w:multiLevelType w:val="hybridMultilevel"/>
    <w:tmpl w:val="FC28479C"/>
    <w:lvl w:ilvl="0" w:tplc="2828F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E2801"/>
    <w:multiLevelType w:val="hybridMultilevel"/>
    <w:tmpl w:val="7936A81E"/>
    <w:lvl w:ilvl="0" w:tplc="F88A6B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56D25"/>
    <w:multiLevelType w:val="hybridMultilevel"/>
    <w:tmpl w:val="F9C0DA0C"/>
    <w:lvl w:ilvl="0" w:tplc="1F60F9D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4FB9"/>
    <w:rsid w:val="000004AE"/>
    <w:rsid w:val="00011786"/>
    <w:rsid w:val="00011B84"/>
    <w:rsid w:val="00013CC4"/>
    <w:rsid w:val="0001774C"/>
    <w:rsid w:val="0002295D"/>
    <w:rsid w:val="000308C4"/>
    <w:rsid w:val="00031089"/>
    <w:rsid w:val="00035BA8"/>
    <w:rsid w:val="0003638E"/>
    <w:rsid w:val="00044353"/>
    <w:rsid w:val="00044DA4"/>
    <w:rsid w:val="00054E1D"/>
    <w:rsid w:val="00057544"/>
    <w:rsid w:val="000627BC"/>
    <w:rsid w:val="00065118"/>
    <w:rsid w:val="0006537C"/>
    <w:rsid w:val="00071736"/>
    <w:rsid w:val="00074884"/>
    <w:rsid w:val="00075EE1"/>
    <w:rsid w:val="000760C4"/>
    <w:rsid w:val="000776C1"/>
    <w:rsid w:val="00083721"/>
    <w:rsid w:val="00084299"/>
    <w:rsid w:val="00093F8B"/>
    <w:rsid w:val="000969B8"/>
    <w:rsid w:val="000A1856"/>
    <w:rsid w:val="000A35D0"/>
    <w:rsid w:val="000A70DB"/>
    <w:rsid w:val="000B0813"/>
    <w:rsid w:val="000B3E83"/>
    <w:rsid w:val="000B7C40"/>
    <w:rsid w:val="000C5895"/>
    <w:rsid w:val="000C5EA2"/>
    <w:rsid w:val="000D1A2F"/>
    <w:rsid w:val="000D417E"/>
    <w:rsid w:val="000D6B32"/>
    <w:rsid w:val="000E24AA"/>
    <w:rsid w:val="000E2F09"/>
    <w:rsid w:val="000E6172"/>
    <w:rsid w:val="000E6BC9"/>
    <w:rsid w:val="000F232B"/>
    <w:rsid w:val="000F48A9"/>
    <w:rsid w:val="000F651D"/>
    <w:rsid w:val="001017AE"/>
    <w:rsid w:val="00101B06"/>
    <w:rsid w:val="00102A90"/>
    <w:rsid w:val="00110F1D"/>
    <w:rsid w:val="00111C4B"/>
    <w:rsid w:val="001136AC"/>
    <w:rsid w:val="00115D02"/>
    <w:rsid w:val="0012370B"/>
    <w:rsid w:val="00125481"/>
    <w:rsid w:val="0013072B"/>
    <w:rsid w:val="00130905"/>
    <w:rsid w:val="00133C7B"/>
    <w:rsid w:val="0013529B"/>
    <w:rsid w:val="00154996"/>
    <w:rsid w:val="0015656F"/>
    <w:rsid w:val="001612B7"/>
    <w:rsid w:val="001618C6"/>
    <w:rsid w:val="0016219B"/>
    <w:rsid w:val="00163B11"/>
    <w:rsid w:val="00163BA8"/>
    <w:rsid w:val="00165509"/>
    <w:rsid w:val="00176FDD"/>
    <w:rsid w:val="00183B92"/>
    <w:rsid w:val="00183C78"/>
    <w:rsid w:val="00184913"/>
    <w:rsid w:val="00184BF3"/>
    <w:rsid w:val="001925CF"/>
    <w:rsid w:val="00193DE2"/>
    <w:rsid w:val="00194E51"/>
    <w:rsid w:val="001953E8"/>
    <w:rsid w:val="001A0E19"/>
    <w:rsid w:val="001A2E38"/>
    <w:rsid w:val="001B5B48"/>
    <w:rsid w:val="001B6C15"/>
    <w:rsid w:val="001B757E"/>
    <w:rsid w:val="001C015C"/>
    <w:rsid w:val="001C7B2E"/>
    <w:rsid w:val="001D12C6"/>
    <w:rsid w:val="001D741A"/>
    <w:rsid w:val="001E063C"/>
    <w:rsid w:val="001E2A90"/>
    <w:rsid w:val="001F050D"/>
    <w:rsid w:val="001F198E"/>
    <w:rsid w:val="001F4D78"/>
    <w:rsid w:val="001F5F5C"/>
    <w:rsid w:val="001F6380"/>
    <w:rsid w:val="001F6AF6"/>
    <w:rsid w:val="00200FA9"/>
    <w:rsid w:val="00205AB3"/>
    <w:rsid w:val="0020768C"/>
    <w:rsid w:val="00207792"/>
    <w:rsid w:val="00207FBF"/>
    <w:rsid w:val="00212598"/>
    <w:rsid w:val="0021698C"/>
    <w:rsid w:val="00217374"/>
    <w:rsid w:val="002239E3"/>
    <w:rsid w:val="00227407"/>
    <w:rsid w:val="002318D6"/>
    <w:rsid w:val="002447F9"/>
    <w:rsid w:val="002456BC"/>
    <w:rsid w:val="00252A14"/>
    <w:rsid w:val="0026056B"/>
    <w:rsid w:val="00270D28"/>
    <w:rsid w:val="00270DD9"/>
    <w:rsid w:val="00274BD2"/>
    <w:rsid w:val="002756F9"/>
    <w:rsid w:val="00276C4A"/>
    <w:rsid w:val="00280859"/>
    <w:rsid w:val="00281E6D"/>
    <w:rsid w:val="00283A34"/>
    <w:rsid w:val="0028557F"/>
    <w:rsid w:val="00286931"/>
    <w:rsid w:val="00295D3F"/>
    <w:rsid w:val="00296251"/>
    <w:rsid w:val="002A2B9C"/>
    <w:rsid w:val="002A49C2"/>
    <w:rsid w:val="002A5E9F"/>
    <w:rsid w:val="002C1E1B"/>
    <w:rsid w:val="002C5A0B"/>
    <w:rsid w:val="002C6B24"/>
    <w:rsid w:val="002D1F19"/>
    <w:rsid w:val="002D27F7"/>
    <w:rsid w:val="002D3CC8"/>
    <w:rsid w:val="002D73BB"/>
    <w:rsid w:val="002E05CD"/>
    <w:rsid w:val="002E27EB"/>
    <w:rsid w:val="002E4E4F"/>
    <w:rsid w:val="002F21E3"/>
    <w:rsid w:val="002F3710"/>
    <w:rsid w:val="002F77B5"/>
    <w:rsid w:val="003006B3"/>
    <w:rsid w:val="00300D4E"/>
    <w:rsid w:val="003049CA"/>
    <w:rsid w:val="00310A6D"/>
    <w:rsid w:val="003118F7"/>
    <w:rsid w:val="00313BAD"/>
    <w:rsid w:val="00314B33"/>
    <w:rsid w:val="003177FF"/>
    <w:rsid w:val="0032043A"/>
    <w:rsid w:val="0033081F"/>
    <w:rsid w:val="003326AA"/>
    <w:rsid w:val="00334952"/>
    <w:rsid w:val="00343C3D"/>
    <w:rsid w:val="0035100F"/>
    <w:rsid w:val="003551D1"/>
    <w:rsid w:val="003651CA"/>
    <w:rsid w:val="0036573B"/>
    <w:rsid w:val="00370896"/>
    <w:rsid w:val="0037570E"/>
    <w:rsid w:val="003817B1"/>
    <w:rsid w:val="00384ABF"/>
    <w:rsid w:val="003875E4"/>
    <w:rsid w:val="0039447F"/>
    <w:rsid w:val="003A2747"/>
    <w:rsid w:val="003A4DDE"/>
    <w:rsid w:val="003A4FA2"/>
    <w:rsid w:val="003B1209"/>
    <w:rsid w:val="003B49FA"/>
    <w:rsid w:val="003B7D92"/>
    <w:rsid w:val="003C0D89"/>
    <w:rsid w:val="003C3FB0"/>
    <w:rsid w:val="003C5498"/>
    <w:rsid w:val="003C5C67"/>
    <w:rsid w:val="003C685B"/>
    <w:rsid w:val="003E4AD3"/>
    <w:rsid w:val="003F0D9F"/>
    <w:rsid w:val="003F131D"/>
    <w:rsid w:val="003F21D0"/>
    <w:rsid w:val="003F3343"/>
    <w:rsid w:val="003F35A7"/>
    <w:rsid w:val="00431139"/>
    <w:rsid w:val="004322A6"/>
    <w:rsid w:val="00432EF5"/>
    <w:rsid w:val="0044035D"/>
    <w:rsid w:val="00443706"/>
    <w:rsid w:val="0044449E"/>
    <w:rsid w:val="0044645E"/>
    <w:rsid w:val="00460D7D"/>
    <w:rsid w:val="004664D4"/>
    <w:rsid w:val="00477096"/>
    <w:rsid w:val="00480928"/>
    <w:rsid w:val="0048245E"/>
    <w:rsid w:val="00491FE5"/>
    <w:rsid w:val="00492FD2"/>
    <w:rsid w:val="004A02A6"/>
    <w:rsid w:val="004A237F"/>
    <w:rsid w:val="004B118F"/>
    <w:rsid w:val="004B1592"/>
    <w:rsid w:val="004B6D50"/>
    <w:rsid w:val="004C7F1A"/>
    <w:rsid w:val="004D5403"/>
    <w:rsid w:val="004E058F"/>
    <w:rsid w:val="004E33E1"/>
    <w:rsid w:val="004F087A"/>
    <w:rsid w:val="004F1964"/>
    <w:rsid w:val="004F5E2F"/>
    <w:rsid w:val="004F622F"/>
    <w:rsid w:val="005018AC"/>
    <w:rsid w:val="00510475"/>
    <w:rsid w:val="0051503B"/>
    <w:rsid w:val="005246A3"/>
    <w:rsid w:val="00527CA7"/>
    <w:rsid w:val="00530E6D"/>
    <w:rsid w:val="00534923"/>
    <w:rsid w:val="00536EF4"/>
    <w:rsid w:val="005453DE"/>
    <w:rsid w:val="0054572C"/>
    <w:rsid w:val="0054593E"/>
    <w:rsid w:val="00546237"/>
    <w:rsid w:val="00547A4B"/>
    <w:rsid w:val="00551013"/>
    <w:rsid w:val="005520CC"/>
    <w:rsid w:val="00552EE5"/>
    <w:rsid w:val="00564E7E"/>
    <w:rsid w:val="00565E53"/>
    <w:rsid w:val="00571BCF"/>
    <w:rsid w:val="00571EBF"/>
    <w:rsid w:val="00573792"/>
    <w:rsid w:val="00585699"/>
    <w:rsid w:val="00590E9B"/>
    <w:rsid w:val="00592560"/>
    <w:rsid w:val="005930EB"/>
    <w:rsid w:val="00593572"/>
    <w:rsid w:val="00595030"/>
    <w:rsid w:val="00597250"/>
    <w:rsid w:val="005A6AD8"/>
    <w:rsid w:val="005B14DF"/>
    <w:rsid w:val="005B3284"/>
    <w:rsid w:val="005B5520"/>
    <w:rsid w:val="005B5F23"/>
    <w:rsid w:val="005C6D28"/>
    <w:rsid w:val="005D3E9A"/>
    <w:rsid w:val="005E4773"/>
    <w:rsid w:val="005F0475"/>
    <w:rsid w:val="005F463A"/>
    <w:rsid w:val="005F4CC9"/>
    <w:rsid w:val="005F5368"/>
    <w:rsid w:val="006032FF"/>
    <w:rsid w:val="00613CCD"/>
    <w:rsid w:val="006200B9"/>
    <w:rsid w:val="00624F09"/>
    <w:rsid w:val="00627835"/>
    <w:rsid w:val="00630154"/>
    <w:rsid w:val="00630204"/>
    <w:rsid w:val="00632D87"/>
    <w:rsid w:val="0063398E"/>
    <w:rsid w:val="00634ED5"/>
    <w:rsid w:val="00634FAF"/>
    <w:rsid w:val="00640678"/>
    <w:rsid w:val="006420FD"/>
    <w:rsid w:val="00644853"/>
    <w:rsid w:val="00645AED"/>
    <w:rsid w:val="006460CD"/>
    <w:rsid w:val="006534E5"/>
    <w:rsid w:val="00662126"/>
    <w:rsid w:val="006661C1"/>
    <w:rsid w:val="006705D3"/>
    <w:rsid w:val="00671381"/>
    <w:rsid w:val="00673448"/>
    <w:rsid w:val="0067392E"/>
    <w:rsid w:val="00676400"/>
    <w:rsid w:val="00682481"/>
    <w:rsid w:val="00682C10"/>
    <w:rsid w:val="00683685"/>
    <w:rsid w:val="0068499D"/>
    <w:rsid w:val="00686071"/>
    <w:rsid w:val="006A47B7"/>
    <w:rsid w:val="006A7818"/>
    <w:rsid w:val="006B1B07"/>
    <w:rsid w:val="006B2261"/>
    <w:rsid w:val="006C085F"/>
    <w:rsid w:val="006C53E0"/>
    <w:rsid w:val="006C5E28"/>
    <w:rsid w:val="006F17AF"/>
    <w:rsid w:val="006F4625"/>
    <w:rsid w:val="007026F0"/>
    <w:rsid w:val="00704F00"/>
    <w:rsid w:val="007129AC"/>
    <w:rsid w:val="007147D9"/>
    <w:rsid w:val="00714B2C"/>
    <w:rsid w:val="00715BDC"/>
    <w:rsid w:val="00720D63"/>
    <w:rsid w:val="007228AA"/>
    <w:rsid w:val="007256F4"/>
    <w:rsid w:val="007316DF"/>
    <w:rsid w:val="00736B4F"/>
    <w:rsid w:val="007461CA"/>
    <w:rsid w:val="00746A6A"/>
    <w:rsid w:val="00746C21"/>
    <w:rsid w:val="0075063C"/>
    <w:rsid w:val="007557A5"/>
    <w:rsid w:val="00760ECB"/>
    <w:rsid w:val="00761A83"/>
    <w:rsid w:val="00763143"/>
    <w:rsid w:val="00763B33"/>
    <w:rsid w:val="00770479"/>
    <w:rsid w:val="0077089B"/>
    <w:rsid w:val="00771CA5"/>
    <w:rsid w:val="00773F50"/>
    <w:rsid w:val="007775F3"/>
    <w:rsid w:val="00780416"/>
    <w:rsid w:val="00784319"/>
    <w:rsid w:val="007A0510"/>
    <w:rsid w:val="007A232E"/>
    <w:rsid w:val="007B004E"/>
    <w:rsid w:val="007B285E"/>
    <w:rsid w:val="007B4399"/>
    <w:rsid w:val="007C1EA5"/>
    <w:rsid w:val="007C3407"/>
    <w:rsid w:val="007C38AF"/>
    <w:rsid w:val="007D2C3C"/>
    <w:rsid w:val="007D5106"/>
    <w:rsid w:val="007E38B6"/>
    <w:rsid w:val="007F3A9D"/>
    <w:rsid w:val="007F4DCC"/>
    <w:rsid w:val="007F6687"/>
    <w:rsid w:val="00806C07"/>
    <w:rsid w:val="00814561"/>
    <w:rsid w:val="00816622"/>
    <w:rsid w:val="00821A34"/>
    <w:rsid w:val="0082496F"/>
    <w:rsid w:val="00827A39"/>
    <w:rsid w:val="008334C9"/>
    <w:rsid w:val="00836C24"/>
    <w:rsid w:val="0084125B"/>
    <w:rsid w:val="008417C4"/>
    <w:rsid w:val="008428DB"/>
    <w:rsid w:val="008435AB"/>
    <w:rsid w:val="0084660F"/>
    <w:rsid w:val="00847A1D"/>
    <w:rsid w:val="008512C5"/>
    <w:rsid w:val="00851C4D"/>
    <w:rsid w:val="008609DE"/>
    <w:rsid w:val="00862788"/>
    <w:rsid w:val="00862881"/>
    <w:rsid w:val="00866217"/>
    <w:rsid w:val="008676E4"/>
    <w:rsid w:val="00870B92"/>
    <w:rsid w:val="008712AA"/>
    <w:rsid w:val="00871DE4"/>
    <w:rsid w:val="008762AB"/>
    <w:rsid w:val="008812BA"/>
    <w:rsid w:val="0088204C"/>
    <w:rsid w:val="00884FB9"/>
    <w:rsid w:val="008900D8"/>
    <w:rsid w:val="00893173"/>
    <w:rsid w:val="0089355B"/>
    <w:rsid w:val="00893EFC"/>
    <w:rsid w:val="008973E5"/>
    <w:rsid w:val="008A2749"/>
    <w:rsid w:val="008A4AF5"/>
    <w:rsid w:val="008A5173"/>
    <w:rsid w:val="008A6038"/>
    <w:rsid w:val="008B0707"/>
    <w:rsid w:val="008B1899"/>
    <w:rsid w:val="008C13BE"/>
    <w:rsid w:val="008C3C1A"/>
    <w:rsid w:val="008C54EC"/>
    <w:rsid w:val="008C6B4F"/>
    <w:rsid w:val="008D1693"/>
    <w:rsid w:val="008D36E3"/>
    <w:rsid w:val="008E4DCD"/>
    <w:rsid w:val="008F01F7"/>
    <w:rsid w:val="008F12E0"/>
    <w:rsid w:val="008F4958"/>
    <w:rsid w:val="008F4AC2"/>
    <w:rsid w:val="00903478"/>
    <w:rsid w:val="0090474E"/>
    <w:rsid w:val="009061C2"/>
    <w:rsid w:val="009075F9"/>
    <w:rsid w:val="00915DA0"/>
    <w:rsid w:val="0091602B"/>
    <w:rsid w:val="00916102"/>
    <w:rsid w:val="00920EEA"/>
    <w:rsid w:val="00923723"/>
    <w:rsid w:val="009239F6"/>
    <w:rsid w:val="00924AEA"/>
    <w:rsid w:val="00933933"/>
    <w:rsid w:val="00941833"/>
    <w:rsid w:val="00943C5D"/>
    <w:rsid w:val="0094418B"/>
    <w:rsid w:val="0094459E"/>
    <w:rsid w:val="009451AB"/>
    <w:rsid w:val="00947E78"/>
    <w:rsid w:val="00950509"/>
    <w:rsid w:val="00950BC1"/>
    <w:rsid w:val="00973CC7"/>
    <w:rsid w:val="00975A2C"/>
    <w:rsid w:val="00975AF3"/>
    <w:rsid w:val="00977213"/>
    <w:rsid w:val="009802D9"/>
    <w:rsid w:val="0098386E"/>
    <w:rsid w:val="0099114C"/>
    <w:rsid w:val="00997439"/>
    <w:rsid w:val="009A309D"/>
    <w:rsid w:val="009A558B"/>
    <w:rsid w:val="009B3417"/>
    <w:rsid w:val="009C2F88"/>
    <w:rsid w:val="009D47AC"/>
    <w:rsid w:val="009D47DB"/>
    <w:rsid w:val="009D5E68"/>
    <w:rsid w:val="009E2BC3"/>
    <w:rsid w:val="009E3D25"/>
    <w:rsid w:val="00A07EDD"/>
    <w:rsid w:val="00A111FA"/>
    <w:rsid w:val="00A151A9"/>
    <w:rsid w:val="00A248FA"/>
    <w:rsid w:val="00A25904"/>
    <w:rsid w:val="00A31D1F"/>
    <w:rsid w:val="00A33F42"/>
    <w:rsid w:val="00A36B47"/>
    <w:rsid w:val="00A37617"/>
    <w:rsid w:val="00A37AB5"/>
    <w:rsid w:val="00A516DD"/>
    <w:rsid w:val="00A51CA5"/>
    <w:rsid w:val="00A52121"/>
    <w:rsid w:val="00A566DA"/>
    <w:rsid w:val="00A57415"/>
    <w:rsid w:val="00A637EE"/>
    <w:rsid w:val="00A65D56"/>
    <w:rsid w:val="00A8590E"/>
    <w:rsid w:val="00A863C0"/>
    <w:rsid w:val="00A96B19"/>
    <w:rsid w:val="00AA0CB0"/>
    <w:rsid w:val="00AA30B1"/>
    <w:rsid w:val="00AA3E59"/>
    <w:rsid w:val="00AA61F1"/>
    <w:rsid w:val="00AB25B8"/>
    <w:rsid w:val="00AB4690"/>
    <w:rsid w:val="00AB7848"/>
    <w:rsid w:val="00AD2806"/>
    <w:rsid w:val="00AE29AE"/>
    <w:rsid w:val="00AE3180"/>
    <w:rsid w:val="00AE77A4"/>
    <w:rsid w:val="00AF1E67"/>
    <w:rsid w:val="00AF52E7"/>
    <w:rsid w:val="00AF5DC6"/>
    <w:rsid w:val="00B00F13"/>
    <w:rsid w:val="00B030A4"/>
    <w:rsid w:val="00B036A5"/>
    <w:rsid w:val="00B04DEC"/>
    <w:rsid w:val="00B10500"/>
    <w:rsid w:val="00B13FAE"/>
    <w:rsid w:val="00B14D60"/>
    <w:rsid w:val="00B211BC"/>
    <w:rsid w:val="00B42C8A"/>
    <w:rsid w:val="00B42D5D"/>
    <w:rsid w:val="00B4694E"/>
    <w:rsid w:val="00B57DCF"/>
    <w:rsid w:val="00B63B0F"/>
    <w:rsid w:val="00B655E0"/>
    <w:rsid w:val="00B65874"/>
    <w:rsid w:val="00B73433"/>
    <w:rsid w:val="00B8588E"/>
    <w:rsid w:val="00B93800"/>
    <w:rsid w:val="00BA6CD1"/>
    <w:rsid w:val="00BB34B7"/>
    <w:rsid w:val="00BB5D81"/>
    <w:rsid w:val="00BB63D8"/>
    <w:rsid w:val="00BC4403"/>
    <w:rsid w:val="00BD27DA"/>
    <w:rsid w:val="00BD474C"/>
    <w:rsid w:val="00BD6CFF"/>
    <w:rsid w:val="00BE1D83"/>
    <w:rsid w:val="00BE6C3F"/>
    <w:rsid w:val="00BE7F6F"/>
    <w:rsid w:val="00BF1828"/>
    <w:rsid w:val="00BF3870"/>
    <w:rsid w:val="00BF6625"/>
    <w:rsid w:val="00C00CFC"/>
    <w:rsid w:val="00C01BB6"/>
    <w:rsid w:val="00C06072"/>
    <w:rsid w:val="00C0705E"/>
    <w:rsid w:val="00C14C99"/>
    <w:rsid w:val="00C14D40"/>
    <w:rsid w:val="00C1571E"/>
    <w:rsid w:val="00C15C60"/>
    <w:rsid w:val="00C1750A"/>
    <w:rsid w:val="00C270F3"/>
    <w:rsid w:val="00C2770F"/>
    <w:rsid w:val="00C27FD6"/>
    <w:rsid w:val="00C35B59"/>
    <w:rsid w:val="00C3657D"/>
    <w:rsid w:val="00C41B79"/>
    <w:rsid w:val="00C42C2F"/>
    <w:rsid w:val="00C42EC5"/>
    <w:rsid w:val="00C451D2"/>
    <w:rsid w:val="00C560F2"/>
    <w:rsid w:val="00C57465"/>
    <w:rsid w:val="00C65E32"/>
    <w:rsid w:val="00C70361"/>
    <w:rsid w:val="00C70CAB"/>
    <w:rsid w:val="00C72FDD"/>
    <w:rsid w:val="00C74A21"/>
    <w:rsid w:val="00C7508C"/>
    <w:rsid w:val="00C81762"/>
    <w:rsid w:val="00C90FB4"/>
    <w:rsid w:val="00C90FDE"/>
    <w:rsid w:val="00C96554"/>
    <w:rsid w:val="00C97F03"/>
    <w:rsid w:val="00CB1620"/>
    <w:rsid w:val="00CB4A57"/>
    <w:rsid w:val="00CB4E90"/>
    <w:rsid w:val="00CB5435"/>
    <w:rsid w:val="00CB5703"/>
    <w:rsid w:val="00CB78A9"/>
    <w:rsid w:val="00CC1E38"/>
    <w:rsid w:val="00CD04BE"/>
    <w:rsid w:val="00CE01FF"/>
    <w:rsid w:val="00CE59B3"/>
    <w:rsid w:val="00CE70E5"/>
    <w:rsid w:val="00CF742F"/>
    <w:rsid w:val="00CF7522"/>
    <w:rsid w:val="00D00C26"/>
    <w:rsid w:val="00D045B9"/>
    <w:rsid w:val="00D07757"/>
    <w:rsid w:val="00D11520"/>
    <w:rsid w:val="00D11AAA"/>
    <w:rsid w:val="00D13CC9"/>
    <w:rsid w:val="00D14186"/>
    <w:rsid w:val="00D165D8"/>
    <w:rsid w:val="00D30B27"/>
    <w:rsid w:val="00D314CA"/>
    <w:rsid w:val="00D335D9"/>
    <w:rsid w:val="00D37A2D"/>
    <w:rsid w:val="00D44475"/>
    <w:rsid w:val="00D44EEE"/>
    <w:rsid w:val="00D45C86"/>
    <w:rsid w:val="00D54493"/>
    <w:rsid w:val="00D56A53"/>
    <w:rsid w:val="00D6240F"/>
    <w:rsid w:val="00D667B4"/>
    <w:rsid w:val="00D74C66"/>
    <w:rsid w:val="00D7553F"/>
    <w:rsid w:val="00D8001C"/>
    <w:rsid w:val="00D85B27"/>
    <w:rsid w:val="00D96663"/>
    <w:rsid w:val="00DA2592"/>
    <w:rsid w:val="00DA29C7"/>
    <w:rsid w:val="00DA5E32"/>
    <w:rsid w:val="00DB247D"/>
    <w:rsid w:val="00DB57F1"/>
    <w:rsid w:val="00DB6FFD"/>
    <w:rsid w:val="00DC0579"/>
    <w:rsid w:val="00DC592E"/>
    <w:rsid w:val="00DD4E09"/>
    <w:rsid w:val="00DE4905"/>
    <w:rsid w:val="00DE6130"/>
    <w:rsid w:val="00DE6E50"/>
    <w:rsid w:val="00DF0E39"/>
    <w:rsid w:val="00DF5439"/>
    <w:rsid w:val="00E03852"/>
    <w:rsid w:val="00E03D0C"/>
    <w:rsid w:val="00E06A77"/>
    <w:rsid w:val="00E07C7B"/>
    <w:rsid w:val="00E10304"/>
    <w:rsid w:val="00E10423"/>
    <w:rsid w:val="00E105E2"/>
    <w:rsid w:val="00E1083A"/>
    <w:rsid w:val="00E114CE"/>
    <w:rsid w:val="00E11E16"/>
    <w:rsid w:val="00E16A06"/>
    <w:rsid w:val="00E2020F"/>
    <w:rsid w:val="00E23FF2"/>
    <w:rsid w:val="00E24E7A"/>
    <w:rsid w:val="00E37AAE"/>
    <w:rsid w:val="00E42819"/>
    <w:rsid w:val="00E4358C"/>
    <w:rsid w:val="00E44EA7"/>
    <w:rsid w:val="00E45189"/>
    <w:rsid w:val="00E46811"/>
    <w:rsid w:val="00E517CB"/>
    <w:rsid w:val="00E54536"/>
    <w:rsid w:val="00E62BC6"/>
    <w:rsid w:val="00E648E9"/>
    <w:rsid w:val="00E712FD"/>
    <w:rsid w:val="00E717DF"/>
    <w:rsid w:val="00E7478F"/>
    <w:rsid w:val="00E77540"/>
    <w:rsid w:val="00E81F6A"/>
    <w:rsid w:val="00E839B6"/>
    <w:rsid w:val="00E83D04"/>
    <w:rsid w:val="00EA0C55"/>
    <w:rsid w:val="00EA6E26"/>
    <w:rsid w:val="00ED16DF"/>
    <w:rsid w:val="00ED625E"/>
    <w:rsid w:val="00ED6FEA"/>
    <w:rsid w:val="00ED7051"/>
    <w:rsid w:val="00EE2311"/>
    <w:rsid w:val="00EE2B83"/>
    <w:rsid w:val="00EE2BB6"/>
    <w:rsid w:val="00EF3E39"/>
    <w:rsid w:val="00F0000B"/>
    <w:rsid w:val="00F00AA7"/>
    <w:rsid w:val="00F01EAA"/>
    <w:rsid w:val="00F10604"/>
    <w:rsid w:val="00F14E50"/>
    <w:rsid w:val="00F15467"/>
    <w:rsid w:val="00F178B8"/>
    <w:rsid w:val="00F239F3"/>
    <w:rsid w:val="00F27610"/>
    <w:rsid w:val="00F3488B"/>
    <w:rsid w:val="00F37C97"/>
    <w:rsid w:val="00F444A4"/>
    <w:rsid w:val="00F45BB8"/>
    <w:rsid w:val="00F47E85"/>
    <w:rsid w:val="00F61A2A"/>
    <w:rsid w:val="00F64B91"/>
    <w:rsid w:val="00F668C5"/>
    <w:rsid w:val="00F7469C"/>
    <w:rsid w:val="00FA0A28"/>
    <w:rsid w:val="00FB472D"/>
    <w:rsid w:val="00FB4B1E"/>
    <w:rsid w:val="00FB5B3A"/>
    <w:rsid w:val="00FC4FF7"/>
    <w:rsid w:val="00FC6E25"/>
    <w:rsid w:val="00FC71C8"/>
    <w:rsid w:val="00FD39F4"/>
    <w:rsid w:val="00FD6304"/>
    <w:rsid w:val="00FE09BA"/>
    <w:rsid w:val="00FE0B25"/>
    <w:rsid w:val="00F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D540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sid w:val="004D5403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rsid w:val="004D5403"/>
    <w:pPr>
      <w:jc w:val="center"/>
    </w:pPr>
    <w:rPr>
      <w:b/>
      <w:bCs/>
    </w:rPr>
  </w:style>
  <w:style w:type="paragraph" w:styleId="Corpsdetexte">
    <w:name w:val="Body Text"/>
    <w:basedOn w:val="Normal"/>
    <w:semiHidden/>
    <w:rsid w:val="004D5403"/>
    <w:rPr>
      <w:b/>
      <w:bCs/>
    </w:rPr>
  </w:style>
  <w:style w:type="paragraph" w:styleId="Corpsdetexte2">
    <w:name w:val="Body Text 2"/>
    <w:basedOn w:val="Normal"/>
    <w:link w:val="Corpsdetexte2Car"/>
    <w:rsid w:val="004D5403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customStyle="1" w:styleId="TitreCar">
    <w:name w:val="Titre Car"/>
    <w:basedOn w:val="Policepardfaut"/>
    <w:link w:val="Titre"/>
    <w:rsid w:val="007026F0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12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rPr>
      <w:b/>
      <w:bCs/>
    </w:rPr>
  </w:style>
  <w:style w:type="paragraph" w:styleId="Corpsdetexte2">
    <w:name w:val="Body Text 2"/>
    <w:basedOn w:val="Normal"/>
    <w:link w:val="Corpsdetexte2Car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customStyle="1" w:styleId="TitreCar">
    <w:name w:val="Titre Car"/>
    <w:basedOn w:val="Policepardfaut"/>
    <w:link w:val="Titre"/>
    <w:rsid w:val="007026F0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129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31ED03C4514F86808CBEA06E588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11222-5721-4D86-8E97-A723D07FB6A2}"/>
      </w:docPartPr>
      <w:docPartBody>
        <w:p w:rsidR="00B36644" w:rsidRDefault="00DC4E6B" w:rsidP="00DC4E6B">
          <w:pPr>
            <w:pStyle w:val="F931ED03C4514F86808CBEA06E58882A10"/>
          </w:pPr>
          <w:r w:rsidRPr="007129AC">
            <w:rPr>
              <w:rStyle w:val="Textedelespacerserv"/>
              <w:rFonts w:ascii="Arial" w:hAnsi="Arial" w:cs="Arial"/>
              <w:sz w:val="22"/>
              <w:szCs w:val="22"/>
            </w:rPr>
            <w:t>date de démarrage de la démarche</w:t>
          </w:r>
        </w:p>
      </w:docPartBody>
    </w:docPart>
    <w:docPart>
      <w:docPartPr>
        <w:name w:val="47521CCEC4014E2281786EBFDFED8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03105-8B5A-4DEE-B063-BE9B27E695D6}"/>
      </w:docPartPr>
      <w:docPartBody>
        <w:p w:rsidR="00B36644" w:rsidRDefault="00DC4E6B" w:rsidP="00DC4E6B">
          <w:pPr>
            <w:pStyle w:val="47521CCEC4014E2281786EBFDFED857C10"/>
          </w:pPr>
          <w:r w:rsidRPr="007129AC">
            <w:rPr>
              <w:rStyle w:val="Textedelespacerserv"/>
              <w:rFonts w:ascii="Arial" w:hAnsi="Arial" w:cs="Arial"/>
              <w:sz w:val="22"/>
              <w:szCs w:val="22"/>
            </w:rPr>
            <w:t>nom de l’établissement</w:t>
          </w:r>
        </w:p>
      </w:docPartBody>
    </w:docPart>
    <w:docPart>
      <w:docPartPr>
        <w:name w:val="3FFF668B91FF42A3AA328F5483251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028C4-0804-42CE-9E53-03868258F554}"/>
      </w:docPartPr>
      <w:docPartBody>
        <w:p w:rsidR="00B36644" w:rsidRDefault="00DC4E6B" w:rsidP="00DC4E6B">
          <w:pPr>
            <w:pStyle w:val="3FFF668B91FF42A3AA328F5483251AA0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rappeler ici les mesures retenues pour la cible d’action</w:t>
          </w:r>
        </w:p>
      </w:docPartBody>
    </w:docPart>
    <w:docPart>
      <w:docPartPr>
        <w:name w:val="7F91F3205E6F476090F1B41A1E787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A53F3-4BB7-421B-BA9F-843241EBCBFA}"/>
      </w:docPartPr>
      <w:docPartBody>
        <w:p w:rsidR="00B36644" w:rsidRDefault="00DC4E6B" w:rsidP="00DC4E6B">
          <w:pPr>
            <w:pStyle w:val="7F91F3205E6F476090F1B41A1E7877A6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rappeler ici les mesures retenues pour la cible d’action</w:t>
          </w:r>
        </w:p>
      </w:docPartBody>
    </w:docPart>
    <w:docPart>
      <w:docPartPr>
        <w:name w:val="BE49A2F434AC4F7AA582C628563E8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19AAD-2DA8-4882-9A90-2C3BC09B4731}"/>
      </w:docPartPr>
      <w:docPartBody>
        <w:p w:rsidR="00B36644" w:rsidRDefault="00DC4E6B" w:rsidP="00DC4E6B">
          <w:pPr>
            <w:pStyle w:val="BE49A2F434AC4F7AA582C628563E8C44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rappeler ici les mesures retenues pour la cible d’action</w:t>
          </w:r>
        </w:p>
      </w:docPartBody>
    </w:docPart>
    <w:docPart>
      <w:docPartPr>
        <w:name w:val="072929350BD54D2D91AF0913C69D6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87A33-9AE6-4FC9-903B-F1C5D1B809E1}"/>
      </w:docPartPr>
      <w:docPartBody>
        <w:p w:rsidR="00B36644" w:rsidRDefault="00DC4E6B" w:rsidP="00DC4E6B">
          <w:pPr>
            <w:pStyle w:val="072929350BD54D2D91AF0913C69D6D4A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rappel de la cible d’action</w:t>
          </w:r>
        </w:p>
      </w:docPartBody>
    </w:docPart>
    <w:docPart>
      <w:docPartPr>
        <w:name w:val="4DB010DA9BAE4907BA1DD9A9E1226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75050-C2B0-4FDC-84C5-7F5B1EB0FA5C}"/>
      </w:docPartPr>
      <w:docPartBody>
        <w:p w:rsidR="00B36644" w:rsidRDefault="00DC4E6B" w:rsidP="00DC4E6B">
          <w:pPr>
            <w:pStyle w:val="4DB010DA9BAE4907BA1DD9A9E1226C379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Inscrire ici les exemples retenus; au besoin, voir annexe à la fin du document</w:t>
          </w:r>
        </w:p>
      </w:docPartBody>
    </w:docPart>
    <w:docPart>
      <w:docPartPr>
        <w:name w:val="D51A7F5C5B9A41BBA900901177DBA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A6BC7-3BBD-472C-8ECB-28585FEA92A4}"/>
      </w:docPartPr>
      <w:docPartBody>
        <w:p w:rsidR="00B36644" w:rsidRDefault="00DC4E6B" w:rsidP="00DC4E6B">
          <w:pPr>
            <w:pStyle w:val="D51A7F5C5B9A41BBA900901177DBA30C7"/>
          </w:pPr>
          <w:r w:rsidRPr="00682C10">
            <w:rPr>
              <w:rStyle w:val="Textedelespacerserv"/>
              <w:rFonts w:ascii="Arial" w:hAnsi="Arial" w:cs="Arial"/>
            </w:rPr>
            <w:t xml:space="preserve">date de début d’implantation des mesures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160678"/>
    <w:rsid w:val="000E7D8C"/>
    <w:rsid w:val="00135229"/>
    <w:rsid w:val="00160678"/>
    <w:rsid w:val="00165AA3"/>
    <w:rsid w:val="00511537"/>
    <w:rsid w:val="006C7642"/>
    <w:rsid w:val="00880D56"/>
    <w:rsid w:val="009C6D85"/>
    <w:rsid w:val="00A62B73"/>
    <w:rsid w:val="00B36644"/>
    <w:rsid w:val="00D103BB"/>
    <w:rsid w:val="00D34C1F"/>
    <w:rsid w:val="00DA7D5E"/>
    <w:rsid w:val="00D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4E6B"/>
    <w:rPr>
      <w:color w:val="808080"/>
    </w:rPr>
  </w:style>
  <w:style w:type="paragraph" w:customStyle="1" w:styleId="F931ED03C4514F86808CBEA06E58882A">
    <w:name w:val="F931ED03C4514F86808CBEA06E58882A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">
    <w:name w:val="47521CCEC4014E2281786EBFDFED857C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">
    <w:name w:val="3FFF668B91FF42A3AA328F5483251AA0"/>
    <w:rsid w:val="00160678"/>
  </w:style>
  <w:style w:type="paragraph" w:customStyle="1" w:styleId="7F91F3205E6F476090F1B41A1E7877A6">
    <w:name w:val="7F91F3205E6F476090F1B41A1E7877A6"/>
    <w:rsid w:val="00160678"/>
  </w:style>
  <w:style w:type="paragraph" w:customStyle="1" w:styleId="BE49A2F434AC4F7AA582C628563E8C44">
    <w:name w:val="BE49A2F434AC4F7AA582C628563E8C44"/>
    <w:rsid w:val="00160678"/>
  </w:style>
  <w:style w:type="paragraph" w:customStyle="1" w:styleId="072929350BD54D2D91AF0913C69D6D4A">
    <w:name w:val="072929350BD54D2D91AF0913C69D6D4A"/>
    <w:rsid w:val="00160678"/>
  </w:style>
  <w:style w:type="paragraph" w:customStyle="1" w:styleId="F931ED03C4514F86808CBEA06E58882A1">
    <w:name w:val="F931ED03C4514F86808CBEA06E58882A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1">
    <w:name w:val="47521CCEC4014E2281786EBFDFED857C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1">
    <w:name w:val="072929350BD54D2D91AF0913C69D6D4A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1">
    <w:name w:val="3FFF668B91FF42A3AA328F5483251AA0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1">
    <w:name w:val="7F91F3205E6F476090F1B41A1E7877A6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1">
    <w:name w:val="BE49A2F434AC4F7AA582C628563E8C44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B010DA9BAE4907BA1DD9A9E1226C37">
    <w:name w:val="4DB010DA9BAE4907BA1DD9A9E1226C37"/>
    <w:rsid w:val="00160678"/>
  </w:style>
  <w:style w:type="paragraph" w:customStyle="1" w:styleId="D637D828F603494FABB3FA1055BEF0B6">
    <w:name w:val="D637D828F603494FABB3FA1055BEF0B6"/>
    <w:rsid w:val="00160678"/>
  </w:style>
  <w:style w:type="paragraph" w:customStyle="1" w:styleId="D9359F46FFC8469090EDC986F7A4C5E4">
    <w:name w:val="D9359F46FFC8469090EDC986F7A4C5E4"/>
    <w:rsid w:val="00160678"/>
  </w:style>
  <w:style w:type="paragraph" w:customStyle="1" w:styleId="F931ED03C4514F86808CBEA06E58882A2">
    <w:name w:val="F931ED03C4514F86808CBEA06E58882A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2">
    <w:name w:val="47521CCEC4014E2281786EBFDFED857C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2">
    <w:name w:val="072929350BD54D2D91AF0913C69D6D4A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2">
    <w:name w:val="3FFF668B91FF42A3AA328F5483251AA0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2">
    <w:name w:val="7F91F3205E6F476090F1B41A1E7877A6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2">
    <w:name w:val="BE49A2F434AC4F7AA582C628563E8C44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B010DA9BAE4907BA1DD9A9E1226C371">
    <w:name w:val="4DB010DA9BAE4907BA1DD9A9E1226C37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37D828F603494FABB3FA1055BEF0B61">
    <w:name w:val="D637D828F603494FABB3FA1055BEF0B6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9359F46FFC8469090EDC986F7A4C5E41">
    <w:name w:val="D9359F46FFC8469090EDC986F7A4C5E41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54CE83FDBBF43A18ABF18905DCF3694">
    <w:name w:val="C54CE83FDBBF43A18ABF18905DCF3694"/>
    <w:rsid w:val="00160678"/>
  </w:style>
  <w:style w:type="paragraph" w:customStyle="1" w:styleId="F931ED03C4514F86808CBEA06E58882A3">
    <w:name w:val="F931ED03C4514F86808CBEA06E58882A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3">
    <w:name w:val="47521CCEC4014E2281786EBFDFED857C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3">
    <w:name w:val="072929350BD54D2D91AF0913C69D6D4A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3">
    <w:name w:val="3FFF668B91FF42A3AA328F5483251AA0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3">
    <w:name w:val="7F91F3205E6F476090F1B41A1E7877A6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3">
    <w:name w:val="BE49A2F434AC4F7AA582C628563E8C44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">
    <w:name w:val="D51A7F5C5B9A41BBA900901177DBA30C"/>
    <w:rsid w:val="00160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2">
    <w:name w:val="4DB010DA9BAE4907BA1DD9A9E1226C37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37D828F603494FABB3FA1055BEF0B62">
    <w:name w:val="D637D828F603494FABB3FA1055BEF0B6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9359F46FFC8469090EDC986F7A4C5E42">
    <w:name w:val="D9359F46FFC8469090EDC986F7A4C5E42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931ED03C4514F86808CBEA06E58882A4">
    <w:name w:val="F931ED03C4514F86808CBEA06E58882A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4">
    <w:name w:val="47521CCEC4014E2281786EBFDFED857C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4">
    <w:name w:val="072929350BD54D2D91AF0913C69D6D4A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4">
    <w:name w:val="3FFF668B91FF42A3AA328F5483251AA0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4">
    <w:name w:val="7F91F3205E6F476090F1B41A1E7877A6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4">
    <w:name w:val="BE49A2F434AC4F7AA582C628563E8C44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1">
    <w:name w:val="D51A7F5C5B9A41BBA900901177DBA30C1"/>
    <w:rsid w:val="00160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3">
    <w:name w:val="4DB010DA9BAE4907BA1DD9A9E1226C37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37D828F603494FABB3FA1055BEF0B63">
    <w:name w:val="D637D828F603494FABB3FA1055BEF0B6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9359F46FFC8469090EDC986F7A4C5E43">
    <w:name w:val="D9359F46FFC8469090EDC986F7A4C5E43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931ED03C4514F86808CBEA06E58882A5">
    <w:name w:val="F931ED03C4514F86808CBEA06E58882A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5">
    <w:name w:val="47521CCEC4014E2281786EBFDFED857C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5">
    <w:name w:val="072929350BD54D2D91AF0913C69D6D4A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5">
    <w:name w:val="3FFF668B91FF42A3AA328F5483251AA0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5">
    <w:name w:val="7F91F3205E6F476090F1B41A1E7877A6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5">
    <w:name w:val="BE49A2F434AC4F7AA582C628563E8C44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2">
    <w:name w:val="D51A7F5C5B9A41BBA900901177DBA30C2"/>
    <w:rsid w:val="00160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4">
    <w:name w:val="4DB010DA9BAE4907BA1DD9A9E1226C37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37D828F603494FABB3FA1055BEF0B64">
    <w:name w:val="D637D828F603494FABB3FA1055BEF0B6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9359F46FFC8469090EDC986F7A4C5E44">
    <w:name w:val="D9359F46FFC8469090EDC986F7A4C5E44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931ED03C4514F86808CBEA06E58882A6">
    <w:name w:val="F931ED03C4514F86808CBEA06E58882A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6">
    <w:name w:val="47521CCEC4014E2281786EBFDFED857C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6">
    <w:name w:val="072929350BD54D2D91AF0913C69D6D4A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6">
    <w:name w:val="3FFF668B91FF42A3AA328F5483251AA0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6">
    <w:name w:val="7F91F3205E6F476090F1B41A1E7877A6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6">
    <w:name w:val="BE49A2F434AC4F7AA582C628563E8C44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3">
    <w:name w:val="D51A7F5C5B9A41BBA900901177DBA30C3"/>
    <w:rsid w:val="00160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5">
    <w:name w:val="4DB010DA9BAE4907BA1DD9A9E1226C37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37D828F603494FABB3FA1055BEF0B65">
    <w:name w:val="D637D828F603494FABB3FA1055BEF0B6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9359F46FFC8469090EDC986F7A4C5E45">
    <w:name w:val="D9359F46FFC8469090EDC986F7A4C5E45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931ED03C4514F86808CBEA06E58882A7">
    <w:name w:val="F931ED03C4514F86808CBEA06E58882A7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7">
    <w:name w:val="47521CCEC4014E2281786EBFDFED857C7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7">
    <w:name w:val="072929350BD54D2D91AF0913C69D6D4A7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7">
    <w:name w:val="3FFF668B91FF42A3AA328F5483251AA07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7">
    <w:name w:val="7F91F3205E6F476090F1B41A1E7877A67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7">
    <w:name w:val="BE49A2F434AC4F7AA582C628563E8C447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4">
    <w:name w:val="D51A7F5C5B9A41BBA900901177DBA30C4"/>
    <w:rsid w:val="00160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6">
    <w:name w:val="4DB010DA9BAE4907BA1DD9A9E1226C37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37D828F603494FABB3FA1055BEF0B66">
    <w:name w:val="D637D828F603494FABB3FA1055BEF0B6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9359F46FFC8469090EDC986F7A4C5E46">
    <w:name w:val="D9359F46FFC8469090EDC986F7A4C5E46"/>
    <w:rsid w:val="0016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931ED03C4514F86808CBEA06E58882A8">
    <w:name w:val="F931ED03C4514F86808CBEA06E58882A8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8">
    <w:name w:val="47521CCEC4014E2281786EBFDFED857C8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8">
    <w:name w:val="072929350BD54D2D91AF0913C69D6D4A8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8">
    <w:name w:val="3FFF668B91FF42A3AA328F5483251AA08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8">
    <w:name w:val="7F91F3205E6F476090F1B41A1E7877A68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8">
    <w:name w:val="BE49A2F434AC4F7AA582C628563E8C448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5">
    <w:name w:val="D51A7F5C5B9A41BBA900901177DBA30C5"/>
    <w:rsid w:val="009C6D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7">
    <w:name w:val="4DB010DA9BAE4907BA1DD9A9E1226C377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73F0495787403FB71480B6C3B67D61">
    <w:name w:val="2773F0495787403FB71480B6C3B67D61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6FB8407499248FBAC74B0BCF8973540">
    <w:name w:val="46FB8407499248FBAC74B0BCF8973540"/>
    <w:rsid w:val="009C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931ED03C4514F86808CBEA06E58882A9">
    <w:name w:val="F931ED03C4514F86808CBEA06E58882A9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9">
    <w:name w:val="47521CCEC4014E2281786EBFDFED857C9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9">
    <w:name w:val="072929350BD54D2D91AF0913C69D6D4A9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9">
    <w:name w:val="3FFF668B91FF42A3AA328F5483251AA09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9">
    <w:name w:val="7F91F3205E6F476090F1B41A1E7877A69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9">
    <w:name w:val="BE49A2F434AC4F7AA582C628563E8C449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6">
    <w:name w:val="D51A7F5C5B9A41BBA900901177DBA30C6"/>
    <w:rsid w:val="00DC4E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8">
    <w:name w:val="4DB010DA9BAE4907BA1DD9A9E1226C378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73F0495787403FB71480B6C3B67D611">
    <w:name w:val="2773F0495787403FB71480B6C3B67D611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6FB8407499248FBAC74B0BCF89735401">
    <w:name w:val="46FB8407499248FBAC74B0BCF89735401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931ED03C4514F86808CBEA06E58882A10">
    <w:name w:val="F931ED03C4514F86808CBEA06E58882A10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7521CCEC4014E2281786EBFDFED857C10">
    <w:name w:val="47521CCEC4014E2281786EBFDFED857C10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2929350BD54D2D91AF0913C69D6D4A10">
    <w:name w:val="072929350BD54D2D91AF0913C69D6D4A10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FF668B91FF42A3AA328F5483251AA010">
    <w:name w:val="3FFF668B91FF42A3AA328F5483251AA010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91F3205E6F476090F1B41A1E7877A610">
    <w:name w:val="7F91F3205E6F476090F1B41A1E7877A610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49A2F434AC4F7AA582C628563E8C4410">
    <w:name w:val="BE49A2F434AC4F7AA582C628563E8C4410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1A7F5C5B9A41BBA900901177DBA30C7">
    <w:name w:val="D51A7F5C5B9A41BBA900901177DBA30C7"/>
    <w:rsid w:val="00DC4E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010DA9BAE4907BA1DD9A9E1226C379">
    <w:name w:val="4DB010DA9BAE4907BA1DD9A9E1226C379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73F0495787403FB71480B6C3B67D612">
    <w:name w:val="2773F0495787403FB71480B6C3B67D612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6FB8407499248FBAC74B0BCF89735402">
    <w:name w:val="46FB8407499248FBAC74B0BCF89735402"/>
    <w:rsid w:val="00D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24B9-3845-450E-B06D-A8BCAEC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DES CONTRAINTES</vt:lpstr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DES CONTRAINTES</dc:title>
  <dc:subject/>
  <dc:creator>MICLAB</dc:creator>
  <cp:keywords/>
  <dc:description/>
  <cp:lastModifiedBy>Linda Savoie</cp:lastModifiedBy>
  <cp:revision>3</cp:revision>
  <cp:lastPrinted>2004-05-08T21:28:00Z</cp:lastPrinted>
  <dcterms:created xsi:type="dcterms:W3CDTF">2013-02-07T18:42:00Z</dcterms:created>
  <dcterms:modified xsi:type="dcterms:W3CDTF">2013-04-21T19:47:00Z</dcterms:modified>
</cp:coreProperties>
</file>